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FE0D44">
        <w:rPr>
          <w:bCs/>
          <w:sz w:val="28"/>
          <w:szCs w:val="28"/>
        </w:rPr>
        <w:t xml:space="preserve"> 25.10.2021</w:t>
      </w:r>
      <w:r>
        <w:rPr>
          <w:bCs/>
          <w:sz w:val="28"/>
          <w:szCs w:val="28"/>
        </w:rPr>
        <w:t xml:space="preserve"> </w:t>
      </w:r>
      <w:r w:rsidR="00FE0D44">
        <w:rPr>
          <w:bCs/>
          <w:sz w:val="28"/>
          <w:szCs w:val="28"/>
        </w:rPr>
        <w:tab/>
      </w:r>
      <w:r w:rsidR="00FE0D44">
        <w:rPr>
          <w:bCs/>
          <w:sz w:val="28"/>
          <w:szCs w:val="28"/>
        </w:rPr>
        <w:tab/>
      </w:r>
      <w:r w:rsidR="00FE0D44">
        <w:rPr>
          <w:bCs/>
          <w:sz w:val="28"/>
          <w:szCs w:val="28"/>
        </w:rPr>
        <w:tab/>
      </w:r>
      <w:r w:rsidR="00FE0D44">
        <w:rPr>
          <w:bCs/>
          <w:sz w:val="28"/>
          <w:szCs w:val="28"/>
        </w:rPr>
        <w:tab/>
      </w:r>
      <w:r w:rsidR="00FE0D44">
        <w:rPr>
          <w:bCs/>
          <w:sz w:val="28"/>
          <w:szCs w:val="28"/>
        </w:rPr>
        <w:tab/>
      </w:r>
      <w:r w:rsidR="00FE0D44">
        <w:rPr>
          <w:bCs/>
          <w:sz w:val="28"/>
          <w:szCs w:val="28"/>
        </w:rPr>
        <w:tab/>
      </w:r>
      <w:r w:rsidR="00FE0D44">
        <w:rPr>
          <w:bCs/>
          <w:sz w:val="28"/>
          <w:szCs w:val="28"/>
        </w:rPr>
        <w:tab/>
      </w:r>
      <w:r w:rsidR="00FE0D44">
        <w:rPr>
          <w:bCs/>
          <w:sz w:val="28"/>
          <w:szCs w:val="28"/>
        </w:rPr>
        <w:tab/>
      </w:r>
      <w:r w:rsidR="00FE0D44">
        <w:rPr>
          <w:bCs/>
          <w:sz w:val="28"/>
          <w:szCs w:val="28"/>
        </w:rPr>
        <w:tab/>
      </w:r>
      <w:r w:rsidR="00FE0D44">
        <w:rPr>
          <w:bCs/>
          <w:sz w:val="28"/>
          <w:szCs w:val="28"/>
        </w:rPr>
        <w:tab/>
        <w:t xml:space="preserve"> №</w:t>
      </w:r>
      <w:r w:rsidR="002A3B79">
        <w:rPr>
          <w:bCs/>
          <w:sz w:val="28"/>
          <w:szCs w:val="28"/>
        </w:rPr>
        <w:t xml:space="preserve"> </w:t>
      </w:r>
      <w:r w:rsidR="00FE0D44">
        <w:rPr>
          <w:bCs/>
          <w:sz w:val="28"/>
          <w:szCs w:val="28"/>
        </w:rPr>
        <w:t>90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254942" w:rsidRPr="00127C12" w:rsidRDefault="00127C12" w:rsidP="00127C12">
      <w:pPr>
        <w:pStyle w:val="12"/>
        <w:shd w:val="clear" w:color="auto" w:fill="auto"/>
        <w:spacing w:after="300"/>
        <w:jc w:val="center"/>
      </w:pPr>
      <w:r>
        <w:rPr>
          <w:b/>
          <w:bCs/>
          <w:color w:val="000000"/>
          <w:lang w:bidi="ru-RU"/>
        </w:rPr>
        <w:t>О Порядке организации ярмарки</w:t>
      </w:r>
      <w:r w:rsidR="00734FDD">
        <w:rPr>
          <w:b/>
          <w:bCs/>
          <w:color w:val="000000"/>
          <w:lang w:bidi="ru-RU"/>
        </w:rPr>
        <w:t xml:space="preserve"> «Универсальной»</w:t>
      </w:r>
      <w:r>
        <w:rPr>
          <w:b/>
          <w:bCs/>
          <w:color w:val="000000"/>
          <w:lang w:bidi="ru-RU"/>
        </w:rPr>
        <w:t xml:space="preserve">  и продажи товаров на ней, об </w:t>
      </w:r>
      <w:r w:rsidR="00254942">
        <w:rPr>
          <w:b/>
        </w:rPr>
        <w:t>утверждении</w:t>
      </w:r>
      <w:r w:rsidR="003F7068" w:rsidRPr="008175E4">
        <w:rPr>
          <w:b/>
        </w:rPr>
        <w:t xml:space="preserve"> </w:t>
      </w:r>
      <w:r w:rsidR="00254942">
        <w:rPr>
          <w:b/>
        </w:rPr>
        <w:t xml:space="preserve">плана мероприятий  </w:t>
      </w:r>
      <w:r w:rsidR="00254942" w:rsidRPr="000F6618">
        <w:rPr>
          <w:b/>
        </w:rPr>
        <w:t>по организации ярмарки «Универсальной» и продажи товаров на ней</w:t>
      </w:r>
      <w:r>
        <w:rPr>
          <w:b/>
        </w:rPr>
        <w:t xml:space="preserve"> </w:t>
      </w:r>
      <w:r w:rsidR="00254942">
        <w:rPr>
          <w:b/>
        </w:rPr>
        <w:t>на территории Покровского</w:t>
      </w:r>
      <w:r w:rsidR="00254942" w:rsidRPr="004A1D7F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="00254942">
        <w:rPr>
          <w:b/>
        </w:rPr>
        <w:t>Новопокровского района</w:t>
      </w:r>
    </w:p>
    <w:p w:rsidR="008175E4" w:rsidRPr="008175E4" w:rsidRDefault="008175E4" w:rsidP="00B87A56">
      <w:pPr>
        <w:jc w:val="center"/>
        <w:rPr>
          <w:b/>
          <w:sz w:val="28"/>
          <w:szCs w:val="28"/>
        </w:rPr>
      </w:pPr>
    </w:p>
    <w:p w:rsidR="000A5851" w:rsidRDefault="000A5851" w:rsidP="007347FF">
      <w:pPr>
        <w:rPr>
          <w:sz w:val="28"/>
          <w:szCs w:val="28"/>
        </w:rPr>
      </w:pPr>
    </w:p>
    <w:p w:rsidR="00E02534" w:rsidRDefault="00E02534" w:rsidP="00E02534">
      <w:pPr>
        <w:pStyle w:val="1"/>
        <w:numPr>
          <w:ilvl w:val="0"/>
          <w:numId w:val="9"/>
        </w:numPr>
        <w:spacing w:before="0" w:after="0"/>
        <w:ind w:left="0"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основании Федерального закона Российской Федерации от 6 марта 2003 года  №131- ФЗ «Об общих принципах организации местного самоуправления в Российской Федерации,  Федерального закона от 28 декабря 2009 года N 381-ФЗ "Об основах государственного регулирования торговой деятельности в Российской Федерации", Законом Краснодарского края от 1 марта 2011 года № 2195-КЗ "Об организации деятельности розничных рынков,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ярмарок и агропромышленных выставок-ярмарок на территории Краснодарского края» (с изменениями от 14.07.2021 г),  постановления  главы администрации (губернатора) Краснодарского края от 6 марта 2013 г. № 208 "Об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края", предписания главного государственного санитарного врача по Краснодарскому краю от 30 сентября 2010 г. № 8 «О выполнении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хозяйствующими субъектами дополнительных санитарно-эпидемиологических (профилактических) мероприятий и мероприятий по защите прав потребителей на ярмарках, расположенных на территории Краснодарского края»,</w:t>
      </w:r>
      <w:r w:rsidRPr="000026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Устава </w:t>
      </w:r>
      <w:r w:rsidR="00AE3F1A">
        <w:rPr>
          <w:rFonts w:ascii="Times New Roman" w:hAnsi="Times New Roman" w:cs="Times New Roman"/>
          <w:b w:val="0"/>
          <w:color w:val="auto"/>
          <w:sz w:val="28"/>
          <w:szCs w:val="28"/>
        </w:rPr>
        <w:t>Покров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ского сельского поселения</w:t>
      </w:r>
      <w:r w:rsidR="00AE3F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Новопокровского района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для обеспечения жителей </w:t>
      </w:r>
      <w:r w:rsidR="00AE3F1A">
        <w:rPr>
          <w:rFonts w:ascii="Times New Roman" w:hAnsi="Times New Roman" w:cs="Times New Roman"/>
          <w:b w:val="0"/>
          <w:color w:val="auto"/>
          <w:sz w:val="28"/>
          <w:szCs w:val="28"/>
        </w:rPr>
        <w:t>Покров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сельского поселения </w:t>
      </w:r>
      <w:r w:rsidR="00AE3F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продуктами питания и товарами </w:t>
      </w:r>
      <w:r w:rsidR="00AE3F1A">
        <w:rPr>
          <w:rFonts w:ascii="Times New Roman" w:hAnsi="Times New Roman" w:cs="Times New Roman"/>
          <w:b w:val="0"/>
          <w:color w:val="auto"/>
          <w:sz w:val="28"/>
          <w:szCs w:val="28"/>
        </w:rPr>
        <w:t>повседневного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спроса и соответствии с требованиями  СП 2.3.6.10066-01 «Санитарно эпидемиологические требования к организациям торговли и обороту в них продовольственного сырья и пищевых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продуктов».</w:t>
      </w:r>
    </w:p>
    <w:p w:rsidR="007347FF" w:rsidRPr="00742165" w:rsidRDefault="00E02534" w:rsidP="00E02534">
      <w:pPr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А</w:t>
      </w:r>
      <w:r w:rsidR="0074181C">
        <w:rPr>
          <w:spacing w:val="-20"/>
          <w:sz w:val="28"/>
          <w:szCs w:val="28"/>
        </w:rPr>
        <w:t xml:space="preserve">дминистрация Покровского </w:t>
      </w:r>
      <w:r w:rsidR="00714902">
        <w:rPr>
          <w:spacing w:val="-20"/>
          <w:sz w:val="28"/>
          <w:szCs w:val="28"/>
        </w:rPr>
        <w:t xml:space="preserve"> сельского по</w:t>
      </w:r>
      <w:r w:rsidR="0074181C">
        <w:rPr>
          <w:spacing w:val="-20"/>
          <w:sz w:val="28"/>
          <w:szCs w:val="28"/>
        </w:rPr>
        <w:t>се</w:t>
      </w:r>
      <w:r w:rsidR="00714902">
        <w:rPr>
          <w:spacing w:val="-20"/>
          <w:sz w:val="28"/>
          <w:szCs w:val="28"/>
        </w:rPr>
        <w:t>лен</w:t>
      </w:r>
      <w:r w:rsidR="0074181C">
        <w:rPr>
          <w:spacing w:val="-20"/>
          <w:sz w:val="28"/>
          <w:szCs w:val="28"/>
        </w:rPr>
        <w:t xml:space="preserve">ия Новопокровского района </w:t>
      </w:r>
      <w:r>
        <w:rPr>
          <w:spacing w:val="-20"/>
          <w:sz w:val="28"/>
          <w:szCs w:val="28"/>
        </w:rPr>
        <w:t xml:space="preserve">                                 </w:t>
      </w:r>
      <w:proofErr w:type="spellStart"/>
      <w:proofErr w:type="gramStart"/>
      <w:r w:rsidR="00C63FF7" w:rsidRPr="00742165">
        <w:rPr>
          <w:spacing w:val="-20"/>
          <w:sz w:val="28"/>
          <w:szCs w:val="28"/>
        </w:rPr>
        <w:t>п</w:t>
      </w:r>
      <w:proofErr w:type="spellEnd"/>
      <w:proofErr w:type="gramEnd"/>
      <w:r w:rsidR="00C63FF7" w:rsidRPr="00742165">
        <w:rPr>
          <w:spacing w:val="-20"/>
          <w:sz w:val="28"/>
          <w:szCs w:val="28"/>
        </w:rPr>
        <w:t xml:space="preserve"> о с т а </w:t>
      </w:r>
      <w:proofErr w:type="spellStart"/>
      <w:r w:rsidR="00C63FF7" w:rsidRPr="00742165">
        <w:rPr>
          <w:spacing w:val="-20"/>
          <w:sz w:val="28"/>
          <w:szCs w:val="28"/>
        </w:rPr>
        <w:t>н</w:t>
      </w:r>
      <w:proofErr w:type="spellEnd"/>
      <w:r w:rsidR="00C63FF7" w:rsidRPr="00742165">
        <w:rPr>
          <w:spacing w:val="-20"/>
          <w:sz w:val="28"/>
          <w:szCs w:val="28"/>
        </w:rPr>
        <w:t xml:space="preserve"> о в л я е т:</w:t>
      </w:r>
    </w:p>
    <w:p w:rsidR="00766281" w:rsidRPr="008175E4" w:rsidRDefault="00766281" w:rsidP="00BE0778">
      <w:pPr>
        <w:ind w:firstLine="720"/>
        <w:jc w:val="both"/>
        <w:rPr>
          <w:sz w:val="28"/>
          <w:szCs w:val="28"/>
        </w:rPr>
      </w:pPr>
    </w:p>
    <w:p w:rsidR="00127C12" w:rsidRDefault="00254942" w:rsidP="00C40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1A6D" w:rsidRPr="00254942">
        <w:rPr>
          <w:sz w:val="28"/>
          <w:szCs w:val="28"/>
        </w:rPr>
        <w:t>1.</w:t>
      </w:r>
      <w:r w:rsidR="00127C12">
        <w:rPr>
          <w:sz w:val="28"/>
          <w:szCs w:val="28"/>
        </w:rPr>
        <w:t>Утвердить Порядок организации ярмарки</w:t>
      </w:r>
      <w:r w:rsidR="003952B0">
        <w:rPr>
          <w:sz w:val="28"/>
          <w:szCs w:val="28"/>
        </w:rPr>
        <w:t xml:space="preserve"> «Универсальной» и</w:t>
      </w:r>
      <w:r w:rsidR="00127C12">
        <w:rPr>
          <w:sz w:val="28"/>
          <w:szCs w:val="28"/>
        </w:rPr>
        <w:t xml:space="preserve"> продажи товаров на ней на территории Покровского сельского поселения Новопокровского района (приложение</w:t>
      </w:r>
      <w:proofErr w:type="gramStart"/>
      <w:r w:rsidR="00127C12">
        <w:rPr>
          <w:sz w:val="28"/>
          <w:szCs w:val="28"/>
        </w:rPr>
        <w:t>1</w:t>
      </w:r>
      <w:proofErr w:type="gramEnd"/>
      <w:r w:rsidR="00127C12">
        <w:rPr>
          <w:sz w:val="28"/>
          <w:szCs w:val="28"/>
        </w:rPr>
        <w:t>).</w:t>
      </w:r>
      <w:r w:rsidR="00766281" w:rsidRPr="00254942">
        <w:rPr>
          <w:sz w:val="28"/>
          <w:szCs w:val="28"/>
        </w:rPr>
        <w:t xml:space="preserve"> </w:t>
      </w:r>
    </w:p>
    <w:p w:rsidR="003360C1" w:rsidRDefault="00127C12" w:rsidP="00336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3360C1" w:rsidRPr="003360C1">
        <w:rPr>
          <w:sz w:val="28"/>
          <w:szCs w:val="28"/>
        </w:rPr>
        <w:t xml:space="preserve">Утвердить форму приглашения на торговлю в ярмарочные дни (приложение № </w:t>
      </w:r>
      <w:r w:rsidR="003360C1">
        <w:rPr>
          <w:sz w:val="28"/>
          <w:szCs w:val="28"/>
        </w:rPr>
        <w:t>2</w:t>
      </w:r>
      <w:r w:rsidR="003360C1" w:rsidRPr="003360C1">
        <w:rPr>
          <w:sz w:val="28"/>
          <w:szCs w:val="28"/>
        </w:rPr>
        <w:t>).</w:t>
      </w:r>
    </w:p>
    <w:p w:rsidR="003360C1" w:rsidRDefault="003360C1" w:rsidP="00C404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</w:t>
      </w:r>
      <w:r w:rsidRPr="00254942">
        <w:rPr>
          <w:sz w:val="28"/>
          <w:szCs w:val="28"/>
        </w:rPr>
        <w:t>Утвердить план мер</w:t>
      </w:r>
      <w:r>
        <w:rPr>
          <w:sz w:val="28"/>
          <w:szCs w:val="28"/>
        </w:rPr>
        <w:t xml:space="preserve">оприятий по организации ярмарки «Универсальной» и продажи товаров на ней </w:t>
      </w:r>
      <w:r w:rsidRPr="00254942">
        <w:rPr>
          <w:sz w:val="28"/>
          <w:szCs w:val="28"/>
        </w:rPr>
        <w:t>на территории Покровского сельского поселения Новопокровского района (приложение №</w:t>
      </w:r>
      <w:r>
        <w:rPr>
          <w:sz w:val="28"/>
          <w:szCs w:val="28"/>
        </w:rPr>
        <w:t>3</w:t>
      </w:r>
      <w:r w:rsidRPr="00254942">
        <w:rPr>
          <w:sz w:val="28"/>
          <w:szCs w:val="28"/>
        </w:rPr>
        <w:t xml:space="preserve">). </w:t>
      </w:r>
    </w:p>
    <w:p w:rsidR="00C4047E" w:rsidRDefault="003360C1" w:rsidP="00C40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47E">
        <w:rPr>
          <w:sz w:val="28"/>
          <w:szCs w:val="28"/>
        </w:rPr>
        <w:t>. Отменить постановление от 29.05.2019</w:t>
      </w:r>
      <w:r w:rsidR="00E45288">
        <w:rPr>
          <w:sz w:val="28"/>
          <w:szCs w:val="28"/>
        </w:rPr>
        <w:t xml:space="preserve"> </w:t>
      </w:r>
      <w:r w:rsidR="00C4047E">
        <w:rPr>
          <w:sz w:val="28"/>
          <w:szCs w:val="28"/>
        </w:rPr>
        <w:t>года № 47 «Об утверждении плана мероприятий по организации ярмарки «Универсальной» и продажи товаров на ней на территории Покровского сельского поселения Новопокровского района».</w:t>
      </w:r>
    </w:p>
    <w:p w:rsidR="008B42B5" w:rsidRDefault="00254942" w:rsidP="00C4047E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60C1">
        <w:rPr>
          <w:sz w:val="28"/>
          <w:szCs w:val="28"/>
        </w:rPr>
        <w:t>5</w:t>
      </w:r>
      <w:r w:rsidR="007662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разместить на </w:t>
      </w:r>
      <w:r w:rsidRPr="00FD2DD2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Покровского сельского поселения.</w:t>
      </w:r>
    </w:p>
    <w:p w:rsidR="008175E4" w:rsidRDefault="003360C1" w:rsidP="00C404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75E4">
        <w:rPr>
          <w:sz w:val="28"/>
          <w:szCs w:val="28"/>
        </w:rPr>
        <w:t xml:space="preserve">. Контроль </w:t>
      </w:r>
      <w:r w:rsidR="00CB46D0">
        <w:rPr>
          <w:sz w:val="28"/>
          <w:szCs w:val="28"/>
        </w:rPr>
        <w:t>над</w:t>
      </w:r>
      <w:r w:rsidR="008175E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Default="003360C1" w:rsidP="00C404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093328">
        <w:rPr>
          <w:sz w:val="28"/>
          <w:szCs w:val="28"/>
        </w:rPr>
        <w:t xml:space="preserve"> вступает в силу  со  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 </w:t>
      </w:r>
      <w:r w:rsidR="000A5851">
        <w:rPr>
          <w:bCs/>
          <w:sz w:val="28"/>
          <w:szCs w:val="28"/>
        </w:rPr>
        <w:t xml:space="preserve">В.В. </w:t>
      </w:r>
      <w:r w:rsidR="003952B0">
        <w:rPr>
          <w:bCs/>
          <w:sz w:val="28"/>
          <w:szCs w:val="28"/>
        </w:rPr>
        <w:t>Кузнец</w:t>
      </w:r>
      <w:r w:rsidR="000A5851">
        <w:rPr>
          <w:bCs/>
          <w:sz w:val="28"/>
          <w:szCs w:val="28"/>
        </w:rPr>
        <w:t>ов</w:t>
      </w: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288" w:rsidRDefault="00E45288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6A5D7B" w:rsidRDefault="006A5D7B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 w:rsidRPr="00AE4145"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734F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</w:t>
      </w:r>
    </w:p>
    <w:p w:rsidR="006A5D7B" w:rsidRDefault="006A5D7B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6A5D7B" w:rsidRDefault="006A5D7B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6A5D7B" w:rsidRDefault="006A5D7B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Покровского сельского поселения Новопокровского района </w:t>
      </w:r>
    </w:p>
    <w:p w:rsidR="006A5D7B" w:rsidRDefault="00FE0D44" w:rsidP="006A5D7B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25.10.2021 </w:t>
      </w:r>
      <w:r w:rsidR="006A5D7B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90</w:t>
      </w:r>
    </w:p>
    <w:p w:rsidR="006A5D7B" w:rsidRDefault="006A5D7B" w:rsidP="00127C12">
      <w:pPr>
        <w:pStyle w:val="12"/>
        <w:shd w:val="clear" w:color="auto" w:fill="auto"/>
        <w:spacing w:after="280"/>
        <w:jc w:val="center"/>
        <w:rPr>
          <w:b/>
          <w:bCs/>
          <w:color w:val="000000"/>
          <w:lang w:bidi="ru-RU"/>
        </w:rPr>
      </w:pPr>
    </w:p>
    <w:p w:rsidR="00734FDD" w:rsidRPr="00AE6430" w:rsidRDefault="00734FDD" w:rsidP="00734FD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6430">
        <w:rPr>
          <w:rFonts w:ascii="Times New Roman" w:hAnsi="Times New Roman"/>
          <w:sz w:val="28"/>
          <w:szCs w:val="28"/>
        </w:rPr>
        <w:t>ПОРЯДОК</w:t>
      </w:r>
    </w:p>
    <w:p w:rsidR="00734FDD" w:rsidRPr="00AE6430" w:rsidRDefault="00734FDD" w:rsidP="00734FDD">
      <w:pPr>
        <w:pStyle w:val="a5"/>
        <w:rPr>
          <w:rFonts w:ascii="Times New Roman" w:hAnsi="Times New Roman"/>
          <w:sz w:val="28"/>
          <w:szCs w:val="28"/>
        </w:rPr>
      </w:pPr>
    </w:p>
    <w:p w:rsidR="00734FDD" w:rsidRPr="00734FDD" w:rsidRDefault="00734FDD" w:rsidP="00734FDD">
      <w:pPr>
        <w:pStyle w:val="12"/>
        <w:shd w:val="clear" w:color="auto" w:fill="auto"/>
        <w:spacing w:after="300"/>
        <w:jc w:val="center"/>
      </w:pPr>
      <w:bookmarkStart w:id="0" w:name="sub_100"/>
      <w:r w:rsidRPr="00734FDD">
        <w:rPr>
          <w:bCs/>
          <w:color w:val="000000"/>
          <w:lang w:bidi="ru-RU"/>
        </w:rPr>
        <w:t xml:space="preserve"> организации ярмарки «Универсальной»  и продажи товаров на ней, об </w:t>
      </w:r>
      <w:r w:rsidRPr="00734FDD">
        <w:t>утверждении плана мероприятий  по организации ярмарки «Универсальной» и продажи товаров на ней на территории Покровского сельского поселения Новопокровского района</w:t>
      </w:r>
    </w:p>
    <w:p w:rsidR="00734FDD" w:rsidRPr="00AE6430" w:rsidRDefault="00734FDD" w:rsidP="00734FDD">
      <w:pPr>
        <w:pStyle w:val="a5"/>
        <w:rPr>
          <w:rFonts w:ascii="Times New Roman" w:hAnsi="Times New Roman"/>
          <w:sz w:val="28"/>
          <w:szCs w:val="28"/>
        </w:rPr>
      </w:pPr>
    </w:p>
    <w:bookmarkEnd w:id="0"/>
    <w:p w:rsidR="00734FDD" w:rsidRDefault="00734FDD" w:rsidP="00734FDD">
      <w:pPr>
        <w:pStyle w:val="12"/>
        <w:shd w:val="clear" w:color="auto" w:fill="auto"/>
        <w:spacing w:after="300"/>
        <w:jc w:val="both"/>
      </w:pPr>
      <w:r w:rsidRPr="00AE6430">
        <w:tab/>
        <w:t xml:space="preserve">1. </w:t>
      </w:r>
      <w:proofErr w:type="gramStart"/>
      <w:r w:rsidRPr="00AE6430">
        <w:t>Разработан в соответствии с Федеральным законом  от 28 декабря 2009 года № 381-ФЗ «Об основах государственного регулирования торговой деятельности торговой деятельности в Российской Федерации» и в соответствии с Законом Краснодарского края от 1 марта 2011 года                           № 2195-КЗ «Об организации деятельности розничных рынков и ярмарок на территории Краснодарского края»</w:t>
      </w:r>
      <w:r w:rsidR="00E02534" w:rsidRPr="00E02534">
        <w:rPr>
          <w:b/>
        </w:rPr>
        <w:t xml:space="preserve"> </w:t>
      </w:r>
      <w:r w:rsidR="00E02534">
        <w:rPr>
          <w:b/>
        </w:rPr>
        <w:t xml:space="preserve">» </w:t>
      </w:r>
      <w:r w:rsidR="00E02534" w:rsidRPr="00E02534">
        <w:t>(с изменениями от 14.07.2021 г),</w:t>
      </w:r>
      <w:r w:rsidR="00E02534">
        <w:rPr>
          <w:b/>
        </w:rPr>
        <w:t xml:space="preserve">  </w:t>
      </w:r>
      <w:r w:rsidRPr="00AE6430">
        <w:t xml:space="preserve"> и регулирует организацию</w:t>
      </w:r>
      <w:r w:rsidRPr="00734FDD">
        <w:rPr>
          <w:bCs/>
          <w:color w:val="000000"/>
          <w:lang w:bidi="ru-RU"/>
        </w:rPr>
        <w:t xml:space="preserve"> ярмарки «Универсальной»  и продажи товаров</w:t>
      </w:r>
      <w:proofErr w:type="gramEnd"/>
      <w:r w:rsidRPr="00734FDD">
        <w:rPr>
          <w:bCs/>
          <w:color w:val="000000"/>
          <w:lang w:bidi="ru-RU"/>
        </w:rPr>
        <w:t xml:space="preserve"> на ней</w:t>
      </w:r>
      <w:r w:rsidRPr="00AE6430">
        <w:t xml:space="preserve"> (далее - ярмарка)</w:t>
      </w:r>
      <w:r w:rsidRPr="00734FDD">
        <w:t xml:space="preserve"> Покровского сельского поселения Новопокровского района</w:t>
      </w:r>
      <w:r>
        <w:t>.</w:t>
      </w:r>
    </w:p>
    <w:p w:rsidR="00734FDD" w:rsidRPr="00AE6430" w:rsidRDefault="00734FDD" w:rsidP="003952B0">
      <w:pPr>
        <w:pStyle w:val="12"/>
        <w:shd w:val="clear" w:color="auto" w:fill="auto"/>
        <w:spacing w:after="300"/>
        <w:jc w:val="both"/>
      </w:pPr>
      <w:r w:rsidRPr="00AE6430">
        <w:tab/>
      </w:r>
      <w:r>
        <w:t xml:space="preserve"> </w:t>
      </w:r>
      <w:r w:rsidR="003952B0">
        <w:t>2</w:t>
      </w:r>
      <w:r>
        <w:t xml:space="preserve">. На ярмарке допускается </w:t>
      </w:r>
      <w:r w:rsidRPr="00AE6430">
        <w:t xml:space="preserve"> продажа продукции растениеводства, выращенной в личных подсобных хозяйствах жителей  </w:t>
      </w:r>
      <w:r>
        <w:t>Покровского  сельского поселения</w:t>
      </w:r>
      <w:r w:rsidR="003952B0">
        <w:t xml:space="preserve"> Новопокровского района</w:t>
      </w:r>
      <w:r>
        <w:t>,</w:t>
      </w:r>
      <w:r w:rsidRPr="00AE6430">
        <w:t xml:space="preserve"> </w:t>
      </w:r>
      <w:r>
        <w:t>продовольственных товаров российских производителей и непродовольственных товаров легкой промышленности  и иных товаров</w:t>
      </w:r>
      <w:proofErr w:type="gramStart"/>
      <w:r>
        <w:t xml:space="preserve"> .</w:t>
      </w:r>
      <w:proofErr w:type="gramEnd"/>
      <w:r w:rsidRPr="00AE6430">
        <w:t xml:space="preserve"> </w:t>
      </w:r>
    </w:p>
    <w:p w:rsidR="00734FDD" w:rsidRPr="00AE6430" w:rsidRDefault="00734FDD" w:rsidP="00734FDD">
      <w:pPr>
        <w:pStyle w:val="a5"/>
        <w:rPr>
          <w:rFonts w:ascii="Times New Roman" w:hAnsi="Times New Roman"/>
          <w:sz w:val="28"/>
          <w:szCs w:val="28"/>
        </w:rPr>
      </w:pPr>
      <w:r w:rsidRPr="00AE6430">
        <w:rPr>
          <w:rStyle w:val="a6"/>
          <w:rFonts w:ascii="Times New Roman" w:hAnsi="Times New Roman"/>
          <w:bCs/>
        </w:rPr>
        <w:tab/>
      </w:r>
      <w:r>
        <w:rPr>
          <w:rStyle w:val="a6"/>
          <w:rFonts w:ascii="Times New Roman" w:hAnsi="Times New Roman"/>
          <w:bCs/>
        </w:rPr>
        <w:t xml:space="preserve"> </w:t>
      </w:r>
      <w:r w:rsidR="003952B0">
        <w:rPr>
          <w:rStyle w:val="a6"/>
          <w:rFonts w:ascii="Times New Roman" w:hAnsi="Times New Roman"/>
          <w:bCs/>
        </w:rPr>
        <w:t>3</w:t>
      </w:r>
      <w:r w:rsidRPr="00AE6430">
        <w:rPr>
          <w:rFonts w:ascii="Times New Roman" w:hAnsi="Times New Roman"/>
          <w:sz w:val="28"/>
          <w:szCs w:val="28"/>
        </w:rPr>
        <w:t>. На ярмарке запрещается торговля:</w:t>
      </w:r>
    </w:p>
    <w:p w:rsidR="00734FDD" w:rsidRDefault="00734FDD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AE64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алкогольной продукции, в том числе пива и напитков, изготовленных на основе пива; </w:t>
      </w:r>
    </w:p>
    <w:p w:rsidR="00734FDD" w:rsidRDefault="00734FDD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proofErr w:type="spellStart"/>
      <w:r>
        <w:rPr>
          <w:rFonts w:ascii="Times New Roman" w:hAnsi="Times New Roman"/>
          <w:sz w:val="28"/>
          <w:szCs w:val="28"/>
        </w:rPr>
        <w:t>парфюмерно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осметических товаров;</w:t>
      </w:r>
    </w:p>
    <w:p w:rsidR="00734FDD" w:rsidRDefault="00734FDD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табачных изделий;</w:t>
      </w:r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аудио-, видеопродукции, компьютерных информационных носителей, бытовой техникой;</w:t>
      </w:r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консервированных продуктов, кулинарных изделий из мяса и рыбы, кондитерских изделий, приготовленных в домашних условиях;</w:t>
      </w:r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продукции животного и рыбного происхождения не промышленного производства;</w:t>
      </w:r>
    </w:p>
    <w:p w:rsidR="00734FDD" w:rsidRDefault="00734FDD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нефасованной гастрономической, молочной и хлебобулочной продукцией;</w:t>
      </w:r>
    </w:p>
    <w:p w:rsidR="00734FDD" w:rsidRDefault="00734FDD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детского питания;</w:t>
      </w:r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лекарственных препаратов и изделий медицинского назначения;</w:t>
      </w:r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- изделий из драгоценных металлов и драгоценных камней;</w:t>
      </w:r>
    </w:p>
    <w:p w:rsidR="00734FDD" w:rsidRDefault="00734FDD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других товаров, реализация которых запрещена или ограничена законодательством Российской Федерации.</w:t>
      </w:r>
    </w:p>
    <w:p w:rsidR="00734FDD" w:rsidRDefault="00734FDD" w:rsidP="00734FD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952B0">
        <w:rPr>
          <w:rFonts w:ascii="Times New Roman" w:hAnsi="Times New Roman"/>
          <w:sz w:val="28"/>
          <w:szCs w:val="28"/>
        </w:rPr>
        <w:t>4</w:t>
      </w:r>
      <w:r w:rsidRPr="00AE6430">
        <w:rPr>
          <w:rFonts w:ascii="Times New Roman" w:hAnsi="Times New Roman"/>
          <w:sz w:val="28"/>
          <w:szCs w:val="28"/>
        </w:rPr>
        <w:t xml:space="preserve">. Общее количество торговых мест на ярмарке </w:t>
      </w:r>
      <w:r>
        <w:rPr>
          <w:rFonts w:ascii="Times New Roman" w:hAnsi="Times New Roman"/>
          <w:sz w:val="28"/>
          <w:szCs w:val="28"/>
        </w:rPr>
        <w:t>–</w:t>
      </w:r>
      <w:r w:rsidRPr="00AE6430">
        <w:rPr>
          <w:rFonts w:ascii="Times New Roman" w:hAnsi="Times New Roman"/>
          <w:sz w:val="28"/>
          <w:szCs w:val="28"/>
        </w:rPr>
        <w:t xml:space="preserve"> </w:t>
      </w:r>
      <w:r w:rsidR="00A12978">
        <w:rPr>
          <w:rFonts w:ascii="Times New Roman" w:hAnsi="Times New Roman"/>
          <w:sz w:val="28"/>
          <w:szCs w:val="28"/>
        </w:rPr>
        <w:t xml:space="preserve"> пос. Новопокровский </w:t>
      </w:r>
      <w:r w:rsidR="00AE05F5">
        <w:rPr>
          <w:rFonts w:ascii="Times New Roman" w:hAnsi="Times New Roman"/>
          <w:sz w:val="28"/>
          <w:szCs w:val="28"/>
        </w:rPr>
        <w:t>2</w:t>
      </w:r>
      <w:r w:rsidR="00E45288">
        <w:rPr>
          <w:rFonts w:ascii="Times New Roman" w:hAnsi="Times New Roman"/>
          <w:sz w:val="28"/>
          <w:szCs w:val="28"/>
        </w:rPr>
        <w:t>6</w:t>
      </w:r>
      <w:r w:rsidRPr="009524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6430">
        <w:rPr>
          <w:rFonts w:ascii="Times New Roman" w:hAnsi="Times New Roman"/>
          <w:sz w:val="28"/>
          <w:szCs w:val="28"/>
        </w:rPr>
        <w:t>мест</w:t>
      </w:r>
      <w:r w:rsidR="00A12978">
        <w:rPr>
          <w:rFonts w:ascii="Times New Roman" w:hAnsi="Times New Roman"/>
          <w:sz w:val="28"/>
          <w:szCs w:val="28"/>
        </w:rPr>
        <w:t>, пос. Восход – 17 мест</w:t>
      </w:r>
      <w:r w:rsidRPr="00AE6430">
        <w:rPr>
          <w:rFonts w:ascii="Times New Roman" w:hAnsi="Times New Roman"/>
          <w:sz w:val="28"/>
          <w:szCs w:val="28"/>
        </w:rPr>
        <w:t>.</w:t>
      </w:r>
    </w:p>
    <w:p w:rsidR="00734FDD" w:rsidRPr="00AE6430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6430">
        <w:rPr>
          <w:rFonts w:ascii="Times New Roman" w:hAnsi="Times New Roman"/>
          <w:sz w:val="28"/>
          <w:szCs w:val="28"/>
        </w:rPr>
        <w:t xml:space="preserve"> </w:t>
      </w:r>
      <w:r w:rsidR="003952B0">
        <w:rPr>
          <w:rFonts w:ascii="Times New Roman" w:hAnsi="Times New Roman"/>
          <w:sz w:val="28"/>
          <w:szCs w:val="28"/>
        </w:rPr>
        <w:t>5</w:t>
      </w:r>
      <w:r w:rsidRPr="00AE6430">
        <w:rPr>
          <w:rFonts w:ascii="Times New Roman" w:hAnsi="Times New Roman"/>
          <w:sz w:val="28"/>
          <w:szCs w:val="28"/>
        </w:rPr>
        <w:t>. Торговля на территории ярмарки ведется из торговых палаток, автофургонов, тележек, столов, лотков, размещенных в соответствии со схемой.</w:t>
      </w:r>
    </w:p>
    <w:p w:rsidR="00734FDD" w:rsidRPr="00AE6430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6430">
        <w:rPr>
          <w:rFonts w:ascii="Times New Roman" w:hAnsi="Times New Roman"/>
          <w:sz w:val="28"/>
          <w:szCs w:val="28"/>
        </w:rPr>
        <w:tab/>
        <w:t xml:space="preserve"> </w:t>
      </w:r>
      <w:r w:rsidR="003952B0">
        <w:rPr>
          <w:rFonts w:ascii="Times New Roman" w:hAnsi="Times New Roman"/>
          <w:sz w:val="28"/>
          <w:szCs w:val="28"/>
        </w:rPr>
        <w:t>6</w:t>
      </w:r>
      <w:r w:rsidRPr="00AE6430">
        <w:rPr>
          <w:rFonts w:ascii="Times New Roman" w:hAnsi="Times New Roman"/>
          <w:sz w:val="28"/>
          <w:szCs w:val="28"/>
        </w:rPr>
        <w:t>. Размещение торговых мест на ярмарке 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734FDD" w:rsidRPr="00AE6430" w:rsidRDefault="003952B0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7</w:t>
      </w:r>
      <w:r w:rsidR="00734FDD" w:rsidRPr="00AE6430">
        <w:rPr>
          <w:rFonts w:ascii="Times New Roman" w:hAnsi="Times New Roman"/>
          <w:sz w:val="28"/>
          <w:szCs w:val="28"/>
        </w:rPr>
        <w:t>. Организация деятельности ярмарки:</w:t>
      </w:r>
    </w:p>
    <w:p w:rsidR="00F4715A" w:rsidRDefault="003952B0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7</w:t>
      </w:r>
      <w:r w:rsidR="00734FDD" w:rsidRPr="00AE6430">
        <w:rPr>
          <w:rFonts w:ascii="Times New Roman" w:hAnsi="Times New Roman"/>
          <w:sz w:val="28"/>
          <w:szCs w:val="28"/>
        </w:rPr>
        <w:t>.1. Организатор ярмарки –</w:t>
      </w:r>
      <w:r>
        <w:rPr>
          <w:rFonts w:ascii="Times New Roman" w:hAnsi="Times New Roman"/>
          <w:sz w:val="28"/>
          <w:szCs w:val="28"/>
        </w:rPr>
        <w:t xml:space="preserve"> ответственный организатор </w:t>
      </w:r>
      <w:r w:rsidR="00E0253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AE05F5">
        <w:rPr>
          <w:rFonts w:ascii="Times New Roman" w:hAnsi="Times New Roman"/>
          <w:sz w:val="28"/>
          <w:szCs w:val="28"/>
        </w:rPr>
        <w:t xml:space="preserve">, </w:t>
      </w:r>
      <w:r w:rsidR="00734FDD" w:rsidRPr="00AE6430">
        <w:rPr>
          <w:rFonts w:ascii="Times New Roman" w:hAnsi="Times New Roman"/>
          <w:sz w:val="28"/>
          <w:szCs w:val="28"/>
        </w:rPr>
        <w:t>разрабатывает и утверждает план мероприятий по организации ярмарки и продажи товаров на ней</w:t>
      </w:r>
      <w:r w:rsidR="00734FDD" w:rsidRPr="00AE6430">
        <w:rPr>
          <w:rFonts w:ascii="Times New Roman" w:hAnsi="Times New Roman"/>
          <w:sz w:val="28"/>
          <w:szCs w:val="28"/>
        </w:rPr>
        <w:tab/>
      </w:r>
    </w:p>
    <w:p w:rsidR="00734FDD" w:rsidRPr="00AE6430" w:rsidRDefault="00734FDD" w:rsidP="00734FDD">
      <w:pPr>
        <w:pStyle w:val="a5"/>
        <w:jc w:val="both"/>
        <w:rPr>
          <w:rStyle w:val="a6"/>
          <w:rFonts w:ascii="Times New Roman" w:hAnsi="Times New Roman"/>
          <w:bCs/>
        </w:rPr>
      </w:pPr>
      <w:r w:rsidRPr="00AE6430">
        <w:rPr>
          <w:rFonts w:ascii="Times New Roman" w:hAnsi="Times New Roman"/>
          <w:sz w:val="28"/>
          <w:szCs w:val="28"/>
        </w:rPr>
        <w:t xml:space="preserve"> </w:t>
      </w:r>
      <w:r w:rsidR="003952B0">
        <w:rPr>
          <w:rFonts w:ascii="Times New Roman" w:hAnsi="Times New Roman"/>
          <w:sz w:val="28"/>
          <w:szCs w:val="28"/>
        </w:rPr>
        <w:t>7</w:t>
      </w:r>
      <w:r w:rsidRPr="00AE6430">
        <w:rPr>
          <w:rFonts w:ascii="Times New Roman" w:hAnsi="Times New Roman"/>
          <w:sz w:val="28"/>
          <w:szCs w:val="28"/>
        </w:rPr>
        <w:t xml:space="preserve">.2. Ярмарка проводится </w:t>
      </w:r>
      <w:r w:rsidR="00F4715A">
        <w:rPr>
          <w:rFonts w:ascii="Times New Roman" w:hAnsi="Times New Roman"/>
          <w:sz w:val="28"/>
          <w:szCs w:val="28"/>
        </w:rPr>
        <w:t>каждый</w:t>
      </w:r>
      <w:r w:rsidR="00AE05F5">
        <w:rPr>
          <w:rFonts w:ascii="Times New Roman" w:hAnsi="Times New Roman"/>
          <w:sz w:val="28"/>
          <w:szCs w:val="28"/>
        </w:rPr>
        <w:t xml:space="preserve"> четверг</w:t>
      </w:r>
      <w:r w:rsidR="00F4715A">
        <w:rPr>
          <w:rFonts w:ascii="Times New Roman" w:hAnsi="Times New Roman"/>
          <w:sz w:val="28"/>
          <w:szCs w:val="28"/>
        </w:rPr>
        <w:t xml:space="preserve"> недели</w:t>
      </w:r>
      <w:r w:rsidRPr="00AE6430">
        <w:rPr>
          <w:rFonts w:ascii="Times New Roman" w:hAnsi="Times New Roman"/>
          <w:sz w:val="28"/>
          <w:szCs w:val="28"/>
        </w:rPr>
        <w:t xml:space="preserve">. </w:t>
      </w:r>
    </w:p>
    <w:p w:rsidR="00F4715A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6430">
        <w:rPr>
          <w:rFonts w:ascii="Times New Roman" w:hAnsi="Times New Roman"/>
          <w:sz w:val="28"/>
          <w:szCs w:val="28"/>
        </w:rPr>
        <w:tab/>
      </w:r>
    </w:p>
    <w:p w:rsidR="00734FDD" w:rsidRPr="00AE6430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6430">
        <w:rPr>
          <w:rFonts w:ascii="Times New Roman" w:hAnsi="Times New Roman"/>
          <w:sz w:val="28"/>
          <w:szCs w:val="28"/>
        </w:rPr>
        <w:t xml:space="preserve"> </w:t>
      </w:r>
      <w:r w:rsidR="003952B0">
        <w:rPr>
          <w:rFonts w:ascii="Times New Roman" w:hAnsi="Times New Roman"/>
          <w:sz w:val="28"/>
          <w:szCs w:val="28"/>
        </w:rPr>
        <w:t>8</w:t>
      </w:r>
      <w:r w:rsidRPr="00AE6430">
        <w:rPr>
          <w:rFonts w:ascii="Times New Roman" w:hAnsi="Times New Roman"/>
          <w:sz w:val="28"/>
          <w:szCs w:val="28"/>
        </w:rPr>
        <w:t>. Порядок предоставления торговых мест на ярмарке:</w:t>
      </w:r>
      <w:r w:rsidRPr="00AE6430">
        <w:rPr>
          <w:rFonts w:ascii="Times New Roman" w:hAnsi="Times New Roman"/>
          <w:sz w:val="28"/>
          <w:szCs w:val="28"/>
        </w:rPr>
        <w:tab/>
      </w:r>
    </w:p>
    <w:p w:rsidR="00F4715A" w:rsidRPr="00F4715A" w:rsidRDefault="00734FDD" w:rsidP="00F471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52B0">
        <w:rPr>
          <w:sz w:val="28"/>
          <w:szCs w:val="28"/>
        </w:rPr>
        <w:t>8</w:t>
      </w:r>
      <w:r w:rsidRPr="00AE6430">
        <w:rPr>
          <w:sz w:val="28"/>
          <w:szCs w:val="28"/>
        </w:rPr>
        <w:t>.1.</w:t>
      </w:r>
      <w:r w:rsidR="00A568A2" w:rsidRPr="00A568A2">
        <w:t xml:space="preserve"> </w:t>
      </w:r>
      <w:r w:rsidR="00A568A2" w:rsidRPr="00A568A2">
        <w:rPr>
          <w:sz w:val="28"/>
          <w:szCs w:val="28"/>
        </w:rPr>
        <w:t>Участниками муниципальных ярмарок</w:t>
      </w:r>
      <w:r w:rsidR="003952B0">
        <w:rPr>
          <w:sz w:val="28"/>
          <w:szCs w:val="28"/>
        </w:rPr>
        <w:t xml:space="preserve"> «Универсальной», </w:t>
      </w:r>
      <w:r w:rsidR="00A568A2" w:rsidRPr="00A568A2">
        <w:rPr>
          <w:sz w:val="28"/>
          <w:szCs w:val="28"/>
        </w:rPr>
        <w:t xml:space="preserve"> «Фермерский дворик» (далее — Участники ярмарки) являются индивидуальные предприниматели, крестьянские (фермерские) хозяйства, а также граждане Российской Федерации, ведущие личное подсобное хозяйство, которые осуществляют производство и реализацию сельскохозяйственной продукции, а также продуктов её переработки.</w:t>
      </w:r>
      <w:r w:rsidR="00A568A2" w:rsidRPr="00A568A2">
        <w:t xml:space="preserve"> </w:t>
      </w:r>
      <w:r w:rsidR="00A568A2" w:rsidRPr="00A568A2">
        <w:rPr>
          <w:sz w:val="28"/>
          <w:szCs w:val="28"/>
        </w:rPr>
        <w:t>Лицо, желающее принять участие в муниципальных ярмарках «Фермерский дворик» (далее — Ярмарки), подаёт заявление организатору Ярмарки по форме согласно приложению к настоящему Порядку предоставления торговых мест на муниципальных ярмарках «Фермерский дворик» (далее — Порядок) не позднее двух календарных дней до предполагаемой даты проведения Ярмарки, которое рассматривается в порядке общей очерёдности.</w:t>
      </w:r>
      <w:r w:rsidR="00F4715A" w:rsidRPr="00F4715A">
        <w:t xml:space="preserve"> </w:t>
      </w:r>
      <w:r w:rsidR="00F4715A" w:rsidRPr="00F4715A">
        <w:rPr>
          <w:sz w:val="28"/>
          <w:szCs w:val="28"/>
        </w:rPr>
        <w:t>Выделить места с наиболее высокой проходимостью</w:t>
      </w:r>
      <w:r w:rsidR="00F4715A">
        <w:rPr>
          <w:sz w:val="28"/>
          <w:szCs w:val="28"/>
        </w:rPr>
        <w:t>,</w:t>
      </w:r>
      <w:r w:rsidR="00F4715A" w:rsidRPr="00F4715A">
        <w:rPr>
          <w:sz w:val="28"/>
          <w:szCs w:val="28"/>
        </w:rPr>
        <w:t xml:space="preserve"> для крестьянских (фермерских) хозяйств, а также для граждан, ведущих личное подсобное хозяйство, занимающихся садоводством и огородничеством, и ввести для них определение  «социальный ряд». </w:t>
      </w:r>
    </w:p>
    <w:p w:rsidR="00A568A2" w:rsidRPr="00A568A2" w:rsidRDefault="00A568A2" w:rsidP="00A568A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568A2" w:rsidRPr="00A568A2" w:rsidRDefault="00011BCA" w:rsidP="00A568A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68A2" w:rsidRPr="00A568A2">
        <w:rPr>
          <w:sz w:val="28"/>
          <w:szCs w:val="28"/>
        </w:rPr>
        <w:t>. Приём заявлений и их регистрацию осуществляет лицо, исполняющее функции организатора Ярмарки (далее — Организатор ярмарки).</w:t>
      </w:r>
    </w:p>
    <w:p w:rsidR="00A568A2" w:rsidRPr="00A568A2" w:rsidRDefault="00A568A2" w:rsidP="00A568A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1BCA">
        <w:rPr>
          <w:sz w:val="28"/>
          <w:szCs w:val="28"/>
        </w:rPr>
        <w:t>0</w:t>
      </w:r>
      <w:r w:rsidRPr="00A568A2">
        <w:rPr>
          <w:sz w:val="28"/>
          <w:szCs w:val="28"/>
        </w:rPr>
        <w:t>. Для участия в Ярмарке необходимо представить сведения:</w:t>
      </w:r>
    </w:p>
    <w:p w:rsidR="00A568A2" w:rsidRPr="00A568A2" w:rsidRDefault="00A568A2" w:rsidP="00A568A2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568A2">
        <w:rPr>
          <w:sz w:val="28"/>
          <w:szCs w:val="28"/>
        </w:rPr>
        <w:t>о видах и наименованиях товаров для продажи на Ярмарке;</w:t>
      </w:r>
    </w:p>
    <w:p w:rsidR="00A568A2" w:rsidRPr="00A568A2" w:rsidRDefault="00A568A2" w:rsidP="00A568A2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568A2">
        <w:rPr>
          <w:sz w:val="28"/>
          <w:szCs w:val="28"/>
        </w:rPr>
        <w:t>о количестве (общем весе) товарных единиц для продажи на Ярмарке;</w:t>
      </w:r>
    </w:p>
    <w:p w:rsidR="00A568A2" w:rsidRPr="00A568A2" w:rsidRDefault="00A568A2" w:rsidP="00A568A2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568A2">
        <w:rPr>
          <w:sz w:val="28"/>
          <w:szCs w:val="28"/>
        </w:rPr>
        <w:t>о необходимой площади торгового места на Ярмарке;</w:t>
      </w:r>
    </w:p>
    <w:p w:rsidR="00A568A2" w:rsidRPr="00A568A2" w:rsidRDefault="00A568A2" w:rsidP="00A568A2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568A2">
        <w:rPr>
          <w:sz w:val="28"/>
          <w:szCs w:val="28"/>
        </w:rPr>
        <w:t>об использовании транспортного средства (в случае торговли с использованием транспортного средства).</w:t>
      </w:r>
    </w:p>
    <w:p w:rsidR="00A568A2" w:rsidRPr="00A568A2" w:rsidRDefault="00A568A2" w:rsidP="00A568A2">
      <w:pPr>
        <w:spacing w:before="100" w:beforeAutospacing="1" w:after="100" w:afterAutospacing="1"/>
        <w:jc w:val="both"/>
        <w:rPr>
          <w:sz w:val="28"/>
          <w:szCs w:val="28"/>
        </w:rPr>
      </w:pPr>
      <w:r w:rsidRPr="00A568A2">
        <w:rPr>
          <w:sz w:val="28"/>
          <w:szCs w:val="28"/>
        </w:rPr>
        <w:lastRenderedPageBreak/>
        <w:t>Кроме того, лица, желающие принять участие в Ярмарках, вправе представить:</w:t>
      </w:r>
    </w:p>
    <w:p w:rsidR="00A568A2" w:rsidRPr="00A568A2" w:rsidRDefault="00A568A2" w:rsidP="00A568A2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568A2">
        <w:rPr>
          <w:sz w:val="28"/>
          <w:szCs w:val="28"/>
        </w:rPr>
        <w:t>копию свидетельства о постановке на налоговый учёт;</w:t>
      </w:r>
    </w:p>
    <w:p w:rsidR="00A568A2" w:rsidRPr="00A568A2" w:rsidRDefault="00A568A2" w:rsidP="00A568A2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568A2">
        <w:rPr>
          <w:sz w:val="28"/>
          <w:szCs w:val="28"/>
        </w:rPr>
        <w:t>для индивидуальных предпринимателей — копию свидетельства о государственной регистрации физического лица в качестве индивидуального предпринимателя (свидетельства о присвоении ОГРНИП), заверенную подписью индивидуального предпринимателя и скреплённую его печатью (при наличии печати);</w:t>
      </w:r>
    </w:p>
    <w:p w:rsidR="00A568A2" w:rsidRPr="00A568A2" w:rsidRDefault="00A568A2" w:rsidP="00A568A2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568A2">
        <w:rPr>
          <w:sz w:val="28"/>
          <w:szCs w:val="28"/>
        </w:rPr>
        <w:t>для граждан, ведущих крестьянское (фермерское) хозяйство, — копию свидетельства о государственной регистрации крестьянского (фермерского) хозяйства, заверенную подписью главы хозяйства и скреплённую его печатью (при наличии печати);</w:t>
      </w:r>
    </w:p>
    <w:p w:rsidR="00A568A2" w:rsidRPr="00A568A2" w:rsidRDefault="00A568A2" w:rsidP="00A568A2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568A2">
        <w:rPr>
          <w:sz w:val="28"/>
          <w:szCs w:val="28"/>
        </w:rPr>
        <w:t>для граждан, ведущих личное подсобное хозяйство, — копии документов, подтверждающих занятие данными видами деятельности (свидетельство о государственной регистрации права на земельный участок, справку о наличии личного подсобного хозяйства).</w:t>
      </w:r>
    </w:p>
    <w:p w:rsidR="00A568A2" w:rsidRPr="00A568A2" w:rsidRDefault="00A568A2" w:rsidP="00A568A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1BCA">
        <w:rPr>
          <w:sz w:val="28"/>
          <w:szCs w:val="28"/>
        </w:rPr>
        <w:t>1</w:t>
      </w:r>
      <w:r w:rsidRPr="00A568A2">
        <w:rPr>
          <w:sz w:val="28"/>
          <w:szCs w:val="28"/>
        </w:rPr>
        <w:t>. При представлении сведений, не представляющих возможность определить право участия лица, подавшего заявление, Организатор ярмарки осуществляет запрос о представлении сведений в уполномоченные органы или иные организации.</w:t>
      </w:r>
    </w:p>
    <w:p w:rsidR="00A568A2" w:rsidRPr="00A568A2" w:rsidRDefault="00A568A2" w:rsidP="00A568A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1BCA">
        <w:rPr>
          <w:sz w:val="28"/>
          <w:szCs w:val="28"/>
        </w:rPr>
        <w:t>2</w:t>
      </w:r>
      <w:r w:rsidRPr="00A568A2">
        <w:rPr>
          <w:sz w:val="28"/>
          <w:szCs w:val="28"/>
        </w:rPr>
        <w:t>. В течение семи рабочих дней после принятия заявления Организатор ярмарки принимает решение о предоставлении торгового места на Ярмарке или об отказе в предоставлении торгового места и информирует заявителя о принятом решении.</w:t>
      </w:r>
    </w:p>
    <w:p w:rsidR="00A568A2" w:rsidRPr="00A568A2" w:rsidRDefault="00A568A2" w:rsidP="00A568A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1BCA">
        <w:rPr>
          <w:sz w:val="28"/>
          <w:szCs w:val="28"/>
        </w:rPr>
        <w:t>3</w:t>
      </w:r>
      <w:r w:rsidRPr="00A568A2">
        <w:rPr>
          <w:sz w:val="28"/>
          <w:szCs w:val="28"/>
        </w:rPr>
        <w:t>. Отказ в предоставлении торгового места производится в следующих случаях:</w:t>
      </w:r>
    </w:p>
    <w:p w:rsidR="00A568A2" w:rsidRPr="00A568A2" w:rsidRDefault="00A568A2" w:rsidP="00A568A2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568A2">
        <w:rPr>
          <w:sz w:val="28"/>
          <w:szCs w:val="28"/>
        </w:rPr>
        <w:t>если цели использования торгового места не соответствуют назначению торгового места;</w:t>
      </w:r>
    </w:p>
    <w:p w:rsidR="00A568A2" w:rsidRPr="00A568A2" w:rsidRDefault="00A568A2" w:rsidP="00A568A2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568A2">
        <w:rPr>
          <w:sz w:val="28"/>
          <w:szCs w:val="28"/>
        </w:rPr>
        <w:t>неполного представления необходимых сведений;</w:t>
      </w:r>
    </w:p>
    <w:p w:rsidR="00A568A2" w:rsidRPr="00A568A2" w:rsidRDefault="00A568A2" w:rsidP="00A568A2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568A2">
        <w:rPr>
          <w:sz w:val="28"/>
          <w:szCs w:val="28"/>
        </w:rPr>
        <w:t>отсутствия свободных торговых мест.</w:t>
      </w:r>
    </w:p>
    <w:p w:rsidR="00A568A2" w:rsidRPr="00A568A2" w:rsidRDefault="00A568A2" w:rsidP="00A568A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1BCA">
        <w:rPr>
          <w:sz w:val="28"/>
          <w:szCs w:val="28"/>
        </w:rPr>
        <w:t>4</w:t>
      </w:r>
      <w:r w:rsidRPr="00A568A2">
        <w:rPr>
          <w:sz w:val="28"/>
          <w:szCs w:val="28"/>
        </w:rPr>
        <w:t>. Торговые места на Ярмарках предоставляются бесплатно.</w:t>
      </w:r>
    </w:p>
    <w:p w:rsidR="00A568A2" w:rsidRPr="00A568A2" w:rsidRDefault="00A568A2" w:rsidP="00A568A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1BCA">
        <w:rPr>
          <w:sz w:val="28"/>
          <w:szCs w:val="28"/>
        </w:rPr>
        <w:t>5</w:t>
      </w:r>
      <w:r w:rsidRPr="00A568A2">
        <w:rPr>
          <w:sz w:val="28"/>
          <w:szCs w:val="28"/>
        </w:rPr>
        <w:t>. Предоставленное торговое место на Ярмарке не может быть передано третьему лицу.</w:t>
      </w:r>
    </w:p>
    <w:p w:rsidR="00A568A2" w:rsidRPr="00A568A2" w:rsidRDefault="00A568A2" w:rsidP="00A568A2">
      <w:pPr>
        <w:spacing w:before="100" w:beforeAutospacing="1" w:after="100" w:afterAutospacing="1"/>
        <w:jc w:val="both"/>
        <w:rPr>
          <w:sz w:val="28"/>
          <w:szCs w:val="28"/>
        </w:rPr>
      </w:pPr>
      <w:r w:rsidRPr="00A568A2">
        <w:rPr>
          <w:sz w:val="28"/>
          <w:szCs w:val="28"/>
        </w:rPr>
        <w:t>1</w:t>
      </w:r>
      <w:r w:rsidR="00011BCA">
        <w:rPr>
          <w:sz w:val="28"/>
          <w:szCs w:val="28"/>
        </w:rPr>
        <w:t>6</w:t>
      </w:r>
      <w:r w:rsidRPr="00A568A2">
        <w:rPr>
          <w:sz w:val="28"/>
          <w:szCs w:val="28"/>
        </w:rPr>
        <w:t>. Участники ярмарок обязаны организовать торговлю товарами в соответствии с требованиями постановления главы администрации (губернатора) Краснодарского края от 06.03.2013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края».</w:t>
      </w:r>
    </w:p>
    <w:p w:rsidR="00734FDD" w:rsidRPr="00AE6430" w:rsidRDefault="00734FDD" w:rsidP="00A568A2">
      <w:pPr>
        <w:spacing w:before="100" w:beforeAutospacing="1" w:after="100" w:afterAutospacing="1"/>
        <w:jc w:val="both"/>
        <w:rPr>
          <w:sz w:val="28"/>
          <w:szCs w:val="28"/>
        </w:rPr>
      </w:pPr>
      <w:r w:rsidRPr="00AE6430">
        <w:rPr>
          <w:sz w:val="28"/>
          <w:szCs w:val="28"/>
        </w:rPr>
        <w:lastRenderedPageBreak/>
        <w:t xml:space="preserve"> Место расположения торгового места на ярмарке распределяются при заключении договора с учетом времени и даты поступления сведений:</w:t>
      </w:r>
    </w:p>
    <w:p w:rsidR="00734FDD" w:rsidRPr="00AE6430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6430">
        <w:rPr>
          <w:rFonts w:ascii="Times New Roman" w:hAnsi="Times New Roman"/>
          <w:sz w:val="28"/>
          <w:szCs w:val="28"/>
        </w:rPr>
        <w:tab/>
        <w:t>- о видах и наименованиях товаров для продажи на ярмарке;</w:t>
      </w:r>
    </w:p>
    <w:p w:rsidR="00734FDD" w:rsidRPr="00AE6430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6430">
        <w:rPr>
          <w:rFonts w:ascii="Times New Roman" w:hAnsi="Times New Roman"/>
          <w:sz w:val="28"/>
          <w:szCs w:val="28"/>
        </w:rPr>
        <w:t xml:space="preserve">          - о количестве (общем весе) товарных единиц;</w:t>
      </w:r>
    </w:p>
    <w:p w:rsidR="00734FDD" w:rsidRPr="00AE6430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6430">
        <w:rPr>
          <w:rFonts w:ascii="Times New Roman" w:hAnsi="Times New Roman"/>
          <w:sz w:val="28"/>
          <w:szCs w:val="28"/>
        </w:rPr>
        <w:tab/>
        <w:t>- о необходимой площади торгового места на ярмарке;</w:t>
      </w:r>
    </w:p>
    <w:p w:rsidR="00734FDD" w:rsidRPr="00AE6430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6430">
        <w:rPr>
          <w:rFonts w:ascii="Times New Roman" w:hAnsi="Times New Roman"/>
          <w:sz w:val="28"/>
          <w:szCs w:val="28"/>
        </w:rPr>
        <w:tab/>
        <w:t>- об использовании для торговли транспортного средства.</w:t>
      </w:r>
    </w:p>
    <w:p w:rsidR="00734FDD" w:rsidRPr="00AE6430" w:rsidRDefault="00734FDD" w:rsidP="00A568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6430">
        <w:rPr>
          <w:rFonts w:ascii="Times New Roman" w:hAnsi="Times New Roman"/>
          <w:sz w:val="28"/>
          <w:szCs w:val="28"/>
        </w:rPr>
        <w:tab/>
      </w:r>
    </w:p>
    <w:p w:rsidR="00734FDD" w:rsidRPr="00AE6430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6430">
        <w:rPr>
          <w:rFonts w:ascii="Times New Roman" w:hAnsi="Times New Roman"/>
          <w:sz w:val="28"/>
          <w:szCs w:val="28"/>
        </w:rPr>
        <w:tab/>
        <w:t>1</w:t>
      </w:r>
      <w:r w:rsidR="00011BCA">
        <w:rPr>
          <w:rFonts w:ascii="Times New Roman" w:hAnsi="Times New Roman"/>
          <w:sz w:val="28"/>
          <w:szCs w:val="28"/>
        </w:rPr>
        <w:t>7</w:t>
      </w:r>
      <w:r w:rsidRPr="00AE6430">
        <w:rPr>
          <w:rFonts w:ascii="Times New Roman" w:hAnsi="Times New Roman"/>
          <w:sz w:val="28"/>
          <w:szCs w:val="28"/>
        </w:rPr>
        <w:t>. Осуществление деятельности по продаже товаров на ярмарке.</w:t>
      </w:r>
    </w:p>
    <w:p w:rsidR="00734FDD" w:rsidRPr="00AE6430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6430">
        <w:rPr>
          <w:rFonts w:ascii="Times New Roman" w:hAnsi="Times New Roman"/>
          <w:sz w:val="28"/>
          <w:szCs w:val="28"/>
        </w:rPr>
        <w:tab/>
        <w:t>1</w:t>
      </w:r>
      <w:r w:rsidR="00011BCA">
        <w:rPr>
          <w:rFonts w:ascii="Times New Roman" w:hAnsi="Times New Roman"/>
          <w:sz w:val="28"/>
          <w:szCs w:val="28"/>
        </w:rPr>
        <w:t>7</w:t>
      </w:r>
      <w:r w:rsidRPr="00AE6430">
        <w:rPr>
          <w:rFonts w:ascii="Times New Roman" w:hAnsi="Times New Roman"/>
          <w:sz w:val="28"/>
          <w:szCs w:val="28"/>
        </w:rPr>
        <w:t>.1. При осуществлении деятельности по продаже товаров на ярмарке участники ярмарки обязаны:</w:t>
      </w:r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64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1) оборудовать свое торговое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определенных условий хранения, средствами измерения, прошедшими проверку в установленном порядке,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продажи весовых товаров;</w:t>
      </w:r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2) обеспечить наличие у лиц, непосредственно осуществляющих продажу товаров на ярмарке документов, подтверждающих </w:t>
      </w:r>
      <w:proofErr w:type="gramStart"/>
      <w:r>
        <w:rPr>
          <w:rFonts w:ascii="Times New Roman" w:hAnsi="Times New Roman"/>
          <w:sz w:val="28"/>
          <w:szCs w:val="28"/>
        </w:rPr>
        <w:t>трудовые</w:t>
      </w:r>
      <w:proofErr w:type="gramEnd"/>
      <w:r>
        <w:rPr>
          <w:rFonts w:ascii="Times New Roman" w:hAnsi="Times New Roman"/>
          <w:sz w:val="28"/>
          <w:szCs w:val="28"/>
        </w:rPr>
        <w:t xml:space="preserve"> или</w:t>
      </w:r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правовые отношения продавца с участником ярмарки, личных нагрудных карточек с указанием сведений об участнике ярмарки, медицинских книжек,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питания), </w:t>
      </w:r>
      <w:proofErr w:type="spellStart"/>
      <w:r>
        <w:rPr>
          <w:rFonts w:ascii="Times New Roman" w:hAnsi="Times New Roman"/>
          <w:sz w:val="28"/>
          <w:szCs w:val="28"/>
        </w:rPr>
        <w:t>товарно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сопроводительных документов на товар, ветеринарных и фитосанитарных сопроводительных документов, а также документов, подтверждающих качество и безопасность продукции в соответствии с требованиями федерального законодательства;</w:t>
      </w:r>
      <w:proofErr w:type="gramEnd"/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обеспечить надлежащее санитарно – техническое состояние торгового места;</w:t>
      </w:r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своевременно в наглядной и доступной форме довести до сведения покупателей необходимую и достоверную информацию о товарах и их изготовителях, обеспечиваю возможность правильного выбора товаров;</w:t>
      </w:r>
    </w:p>
    <w:p w:rsidR="00734FDD" w:rsidRDefault="00734FDD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не допускать продажу консервированной продукции домашнего изготовления, дикорастущих грибов и грибов непромышленной выработки, продукции животного происхождения непромышленного изготовления, не имеющей </w:t>
      </w:r>
      <w:proofErr w:type="spellStart"/>
      <w:r>
        <w:rPr>
          <w:rFonts w:ascii="Times New Roman" w:hAnsi="Times New Roman"/>
          <w:sz w:val="28"/>
          <w:szCs w:val="28"/>
        </w:rPr>
        <w:t>ветеринарно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сопроводительных документов и не прошедших полную </w:t>
      </w:r>
      <w:proofErr w:type="spellStart"/>
      <w:r>
        <w:rPr>
          <w:rFonts w:ascii="Times New Roman" w:hAnsi="Times New Roman"/>
          <w:sz w:val="28"/>
          <w:szCs w:val="28"/>
        </w:rPr>
        <w:t>ветеринарно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санитарную экспертизу, продукции растительного происхождения из карантинных фитосанитарных зон, не имеющих карантинных сертификатов;</w:t>
      </w:r>
    </w:p>
    <w:p w:rsidR="00734FDD" w:rsidRDefault="00734FDD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6) ценники должны быть оформлены в соответствии с требованиями, установленными законодательством Российской Федерации.</w:t>
      </w:r>
    </w:p>
    <w:p w:rsidR="00734FDD" w:rsidRDefault="00734FDD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7) соблюдать правила личной гигиены;</w:t>
      </w:r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A568A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 Организатор ярмарки в целях проведения ярмарки:</w:t>
      </w:r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проводит работу по благоустройству площадки ярмарки и обеспечению охранных мероприятий на период работы ярмарки;</w:t>
      </w:r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2) размещает в доступном для обозрения месте вывеску с информацией об организаторе ярмарки (наименование, юридический адрес), адресе, режиме работы и  виде ярмарки;</w:t>
      </w:r>
    </w:p>
    <w:p w:rsidR="00734FDD" w:rsidRDefault="00734FDD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 обеспечивает надлежащее санитарно – техническое состояние территории ярмарки, оснащение контейнером для сбора мусора, уборку территории, вывоз мусора по окончанию ярмарки;</w:t>
      </w:r>
    </w:p>
    <w:p w:rsidR="00734FDD" w:rsidRDefault="00734FDD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не допускает реализацию продуктов питания в неустановленных и необорудованных местах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пределах границ ярмарки и на прилегающей к ней территории);</w:t>
      </w:r>
    </w:p>
    <w:p w:rsidR="00734FDD" w:rsidRDefault="00734FDD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рекомендует ассортимент реализуемых на ярмарке товаров с учетом возможности их реализации в условиях ярмарочной торговли при соблюдении законодательства Российской Федерации, регламентирующего продажу отдельных видов товаров;</w:t>
      </w:r>
    </w:p>
    <w:p w:rsidR="00734FDD" w:rsidRDefault="00734FDD" w:rsidP="00734F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6) обеспечивает в пределах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потребителей; организатор ярмарки в процессе осуществления торговли вправе запрашивать у участников ярмарки документы, подтверждающие происхождение товаров, заключение лаборатории ветеринарно-санитарной экспертизы.</w:t>
      </w:r>
    </w:p>
    <w:p w:rsidR="00734FDD" w:rsidRDefault="00734FDD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011BC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Нарушение требований Порядка участником ярмарки является основанием для лишения торгового места.</w:t>
      </w:r>
    </w:p>
    <w:p w:rsidR="003360C1" w:rsidRDefault="003360C1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3360C1" w:rsidRPr="003360C1" w:rsidRDefault="003360C1" w:rsidP="00336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360C1" w:rsidRPr="003360C1" w:rsidRDefault="003360C1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E45288" w:rsidRDefault="00E45288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</w:p>
    <w:p w:rsidR="003360C1" w:rsidRDefault="003360C1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  <w:r>
        <w:rPr>
          <w:szCs w:val="34"/>
        </w:rPr>
        <w:t>ПРИЛОЖЕНИЕ  № 2</w:t>
      </w:r>
    </w:p>
    <w:p w:rsidR="003360C1" w:rsidRDefault="003360C1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  <w:r>
        <w:rPr>
          <w:szCs w:val="34"/>
        </w:rPr>
        <w:t xml:space="preserve"> </w:t>
      </w:r>
    </w:p>
    <w:p w:rsidR="003360C1" w:rsidRDefault="003360C1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Cs w:val="34"/>
        </w:rPr>
      </w:pPr>
      <w:r>
        <w:rPr>
          <w:szCs w:val="34"/>
        </w:rPr>
        <w:t>УТВЕРЖДЕН</w:t>
      </w:r>
      <w:r w:rsidR="00A12978">
        <w:rPr>
          <w:szCs w:val="34"/>
        </w:rPr>
        <w:t>О</w:t>
      </w:r>
    </w:p>
    <w:p w:rsidR="003360C1" w:rsidRPr="003360C1" w:rsidRDefault="003360C1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3360C1">
        <w:rPr>
          <w:sz w:val="28"/>
          <w:szCs w:val="28"/>
        </w:rPr>
        <w:t xml:space="preserve"> администрации </w:t>
      </w:r>
    </w:p>
    <w:p w:rsidR="003360C1" w:rsidRPr="003360C1" w:rsidRDefault="003360C1" w:rsidP="0033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Покровс</w:t>
      </w:r>
      <w:r w:rsidRPr="003360C1">
        <w:rPr>
          <w:sz w:val="28"/>
          <w:szCs w:val="28"/>
        </w:rPr>
        <w:t xml:space="preserve">кого сельского поселения Новопокровского района </w:t>
      </w:r>
    </w:p>
    <w:p w:rsidR="00FE0D44" w:rsidRDefault="00FE0D44" w:rsidP="00FE0D44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От 25.10.2021 г. № 90</w:t>
      </w:r>
    </w:p>
    <w:p w:rsidR="003360C1" w:rsidRPr="003360C1" w:rsidRDefault="003360C1" w:rsidP="003360C1">
      <w:pPr>
        <w:jc w:val="center"/>
        <w:rPr>
          <w:sz w:val="28"/>
          <w:szCs w:val="28"/>
        </w:rPr>
      </w:pPr>
      <w:r w:rsidRPr="003360C1">
        <w:rPr>
          <w:sz w:val="28"/>
          <w:szCs w:val="28"/>
        </w:rPr>
        <w:t xml:space="preserve">   </w:t>
      </w:r>
    </w:p>
    <w:p w:rsidR="003360C1" w:rsidRPr="003360C1" w:rsidRDefault="003360C1" w:rsidP="003360C1">
      <w:pPr>
        <w:jc w:val="center"/>
        <w:rPr>
          <w:sz w:val="28"/>
          <w:szCs w:val="28"/>
        </w:rPr>
      </w:pPr>
      <w:r w:rsidRPr="003360C1">
        <w:rPr>
          <w:sz w:val="28"/>
          <w:szCs w:val="28"/>
        </w:rPr>
        <w:t>Приглашение</w:t>
      </w:r>
    </w:p>
    <w:p w:rsidR="003360C1" w:rsidRPr="003360C1" w:rsidRDefault="003360C1" w:rsidP="003360C1">
      <w:pPr>
        <w:jc w:val="center"/>
        <w:rPr>
          <w:sz w:val="28"/>
          <w:szCs w:val="28"/>
        </w:rPr>
      </w:pPr>
      <w:r w:rsidRPr="003360C1">
        <w:rPr>
          <w:sz w:val="28"/>
          <w:szCs w:val="28"/>
        </w:rPr>
        <w:t xml:space="preserve">участнику «муниципальной универсальной ярмарки»  </w:t>
      </w:r>
    </w:p>
    <w:p w:rsidR="003360C1" w:rsidRPr="003360C1" w:rsidRDefault="003360C1" w:rsidP="003360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Покровск</w:t>
      </w:r>
      <w:r w:rsidRPr="003360C1">
        <w:rPr>
          <w:sz w:val="28"/>
          <w:szCs w:val="28"/>
        </w:rPr>
        <w:t>ого сельского поселения</w:t>
      </w:r>
    </w:p>
    <w:p w:rsidR="003360C1" w:rsidRPr="003360C1" w:rsidRDefault="003360C1" w:rsidP="003360C1">
      <w:pPr>
        <w:jc w:val="both"/>
        <w:rPr>
          <w:sz w:val="28"/>
          <w:szCs w:val="28"/>
        </w:rPr>
      </w:pPr>
      <w:r w:rsidRPr="003360C1">
        <w:rPr>
          <w:sz w:val="28"/>
          <w:szCs w:val="28"/>
        </w:rPr>
        <w:t xml:space="preserve">Выдано администрацией </w:t>
      </w:r>
      <w:r>
        <w:rPr>
          <w:sz w:val="28"/>
          <w:szCs w:val="28"/>
        </w:rPr>
        <w:t>Покровс</w:t>
      </w:r>
      <w:r w:rsidRPr="003360C1">
        <w:rPr>
          <w:sz w:val="28"/>
          <w:szCs w:val="28"/>
        </w:rPr>
        <w:t>кого сельского поселения Новопокровского района, дающее право участнику осуществлять торговлю в ярмарочный день (</w:t>
      </w:r>
      <w:r>
        <w:rPr>
          <w:sz w:val="28"/>
          <w:szCs w:val="28"/>
        </w:rPr>
        <w:t>четверг</w:t>
      </w:r>
      <w:r w:rsidRPr="003360C1">
        <w:rPr>
          <w:sz w:val="28"/>
          <w:szCs w:val="28"/>
        </w:rPr>
        <w:t xml:space="preserve">) в </w:t>
      </w:r>
      <w:r>
        <w:rPr>
          <w:sz w:val="28"/>
          <w:szCs w:val="28"/>
        </w:rPr>
        <w:t>пос. Новопокровский</w:t>
      </w:r>
      <w:r w:rsidRPr="003360C1">
        <w:rPr>
          <w:sz w:val="28"/>
          <w:szCs w:val="28"/>
        </w:rPr>
        <w:t xml:space="preserve"> по ул</w:t>
      </w:r>
      <w:proofErr w:type="gramStart"/>
      <w:r w:rsidRPr="003360C1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енина,16А</w:t>
      </w:r>
      <w:r w:rsidR="00E45288">
        <w:rPr>
          <w:sz w:val="28"/>
          <w:szCs w:val="28"/>
        </w:rPr>
        <w:t>; пос. Восход ул. Зеленая,</w:t>
      </w:r>
      <w:r w:rsidR="00047DFB">
        <w:rPr>
          <w:sz w:val="28"/>
          <w:szCs w:val="28"/>
        </w:rPr>
        <w:t xml:space="preserve"> б/</w:t>
      </w:r>
      <w:proofErr w:type="spellStart"/>
      <w:r w:rsidR="00047DFB">
        <w:rPr>
          <w:sz w:val="28"/>
          <w:szCs w:val="28"/>
        </w:rPr>
        <w:t>н</w:t>
      </w:r>
      <w:proofErr w:type="spellEnd"/>
      <w:r w:rsidR="00047DFB">
        <w:rPr>
          <w:sz w:val="28"/>
          <w:szCs w:val="28"/>
        </w:rPr>
        <w:t xml:space="preserve"> (около столовой ИП </w:t>
      </w:r>
      <w:proofErr w:type="spellStart"/>
      <w:r w:rsidR="00047DFB">
        <w:rPr>
          <w:sz w:val="28"/>
          <w:szCs w:val="28"/>
        </w:rPr>
        <w:t>Севостьянова</w:t>
      </w:r>
      <w:proofErr w:type="spellEnd"/>
      <w:r w:rsidR="00047DFB">
        <w:rPr>
          <w:sz w:val="28"/>
          <w:szCs w:val="28"/>
        </w:rPr>
        <w:t xml:space="preserve"> О.А.)</w:t>
      </w:r>
    </w:p>
    <w:p w:rsidR="003360C1" w:rsidRPr="003360C1" w:rsidRDefault="003360C1" w:rsidP="003360C1">
      <w:pPr>
        <w:jc w:val="both"/>
        <w:rPr>
          <w:b/>
          <w:sz w:val="28"/>
          <w:szCs w:val="28"/>
        </w:rPr>
      </w:pPr>
      <w:r w:rsidRPr="003360C1">
        <w:rPr>
          <w:b/>
          <w:sz w:val="28"/>
          <w:szCs w:val="28"/>
        </w:rPr>
        <w:t>Для юридических лиц:</w:t>
      </w:r>
    </w:p>
    <w:p w:rsidR="003360C1" w:rsidRPr="003360C1" w:rsidRDefault="003360C1" w:rsidP="003360C1">
      <w:pPr>
        <w:jc w:val="both"/>
        <w:rPr>
          <w:sz w:val="28"/>
          <w:szCs w:val="28"/>
        </w:rPr>
      </w:pPr>
      <w:r w:rsidRPr="003360C1">
        <w:rPr>
          <w:sz w:val="28"/>
          <w:szCs w:val="28"/>
        </w:rPr>
        <w:t>наименование  участника_____________________________________________</w:t>
      </w:r>
    </w:p>
    <w:p w:rsidR="003360C1" w:rsidRPr="003360C1" w:rsidRDefault="003360C1" w:rsidP="003360C1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3360C1" w:rsidRPr="003360C1" w:rsidRDefault="003360C1" w:rsidP="003360C1">
      <w:pPr>
        <w:jc w:val="both"/>
        <w:rPr>
          <w:sz w:val="28"/>
          <w:szCs w:val="28"/>
        </w:rPr>
      </w:pPr>
    </w:p>
    <w:p w:rsidR="003360C1" w:rsidRPr="003360C1" w:rsidRDefault="003360C1" w:rsidP="003360C1">
      <w:pPr>
        <w:jc w:val="both"/>
        <w:rPr>
          <w:sz w:val="28"/>
          <w:szCs w:val="28"/>
        </w:rPr>
      </w:pPr>
      <w:r w:rsidRPr="003360C1">
        <w:rPr>
          <w:sz w:val="28"/>
          <w:szCs w:val="28"/>
        </w:rPr>
        <w:t>Юридический адрес_________________________________________________</w:t>
      </w:r>
    </w:p>
    <w:p w:rsidR="003360C1" w:rsidRPr="003360C1" w:rsidRDefault="003360C1" w:rsidP="003360C1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3360C1" w:rsidRPr="003360C1" w:rsidRDefault="003360C1" w:rsidP="003360C1">
      <w:pPr>
        <w:jc w:val="both"/>
        <w:rPr>
          <w:sz w:val="28"/>
          <w:szCs w:val="28"/>
        </w:rPr>
      </w:pPr>
    </w:p>
    <w:p w:rsidR="003360C1" w:rsidRPr="003360C1" w:rsidRDefault="003360C1" w:rsidP="003360C1">
      <w:pPr>
        <w:jc w:val="both"/>
        <w:rPr>
          <w:sz w:val="28"/>
          <w:szCs w:val="28"/>
        </w:rPr>
      </w:pPr>
      <w:r w:rsidRPr="003360C1">
        <w:rPr>
          <w:sz w:val="28"/>
          <w:szCs w:val="28"/>
        </w:rPr>
        <w:t>ИНН______________________________________________________________</w:t>
      </w:r>
    </w:p>
    <w:p w:rsidR="003360C1" w:rsidRPr="003360C1" w:rsidRDefault="003360C1" w:rsidP="003360C1">
      <w:pPr>
        <w:jc w:val="both"/>
        <w:rPr>
          <w:sz w:val="28"/>
          <w:szCs w:val="28"/>
        </w:rPr>
      </w:pPr>
    </w:p>
    <w:p w:rsidR="003360C1" w:rsidRPr="003360C1" w:rsidRDefault="003360C1" w:rsidP="003360C1">
      <w:pPr>
        <w:jc w:val="both"/>
        <w:rPr>
          <w:sz w:val="28"/>
          <w:szCs w:val="28"/>
        </w:rPr>
      </w:pPr>
      <w:r w:rsidRPr="003360C1">
        <w:rPr>
          <w:sz w:val="28"/>
          <w:szCs w:val="28"/>
        </w:rPr>
        <w:t>ОГРН_____________________________________________________________</w:t>
      </w:r>
    </w:p>
    <w:p w:rsidR="003360C1" w:rsidRPr="003360C1" w:rsidRDefault="003360C1" w:rsidP="003360C1">
      <w:pPr>
        <w:jc w:val="both"/>
        <w:rPr>
          <w:sz w:val="28"/>
          <w:szCs w:val="28"/>
        </w:rPr>
      </w:pPr>
    </w:p>
    <w:p w:rsidR="003360C1" w:rsidRPr="003360C1" w:rsidRDefault="003360C1" w:rsidP="003360C1">
      <w:pPr>
        <w:rPr>
          <w:b/>
          <w:sz w:val="28"/>
          <w:szCs w:val="28"/>
        </w:rPr>
      </w:pPr>
      <w:r w:rsidRPr="003360C1">
        <w:rPr>
          <w:b/>
          <w:sz w:val="28"/>
          <w:szCs w:val="28"/>
        </w:rPr>
        <w:t>Для граждан:</w:t>
      </w:r>
    </w:p>
    <w:p w:rsidR="003360C1" w:rsidRPr="003360C1" w:rsidRDefault="003360C1" w:rsidP="003360C1">
      <w:pPr>
        <w:rPr>
          <w:sz w:val="28"/>
          <w:szCs w:val="28"/>
        </w:rPr>
      </w:pPr>
      <w:r w:rsidRPr="003360C1">
        <w:rPr>
          <w:sz w:val="28"/>
          <w:szCs w:val="28"/>
        </w:rPr>
        <w:t>Фамилия</w:t>
      </w:r>
      <w:proofErr w:type="gramStart"/>
      <w:r w:rsidRPr="003360C1">
        <w:rPr>
          <w:sz w:val="28"/>
          <w:szCs w:val="28"/>
        </w:rPr>
        <w:t>,и</w:t>
      </w:r>
      <w:proofErr w:type="gramEnd"/>
      <w:r w:rsidRPr="003360C1">
        <w:rPr>
          <w:sz w:val="28"/>
          <w:szCs w:val="28"/>
        </w:rPr>
        <w:t>мя,отчество_______________________________________________</w:t>
      </w:r>
    </w:p>
    <w:p w:rsidR="003360C1" w:rsidRPr="003360C1" w:rsidRDefault="003360C1" w:rsidP="003360C1">
      <w:pPr>
        <w:rPr>
          <w:sz w:val="28"/>
          <w:szCs w:val="28"/>
        </w:rPr>
      </w:pPr>
    </w:p>
    <w:p w:rsidR="003360C1" w:rsidRPr="003360C1" w:rsidRDefault="003360C1" w:rsidP="003360C1">
      <w:pPr>
        <w:rPr>
          <w:sz w:val="28"/>
          <w:szCs w:val="28"/>
        </w:rPr>
      </w:pPr>
      <w:r w:rsidRPr="003360C1">
        <w:rPr>
          <w:sz w:val="28"/>
          <w:szCs w:val="28"/>
        </w:rPr>
        <w:t>Место жительства___________________________________________________</w:t>
      </w:r>
    </w:p>
    <w:p w:rsidR="003360C1" w:rsidRPr="003360C1" w:rsidRDefault="003360C1" w:rsidP="003360C1">
      <w:pPr>
        <w:rPr>
          <w:sz w:val="28"/>
          <w:szCs w:val="28"/>
        </w:rPr>
      </w:pPr>
    </w:p>
    <w:p w:rsidR="003360C1" w:rsidRPr="003360C1" w:rsidRDefault="003360C1" w:rsidP="003360C1">
      <w:pPr>
        <w:rPr>
          <w:sz w:val="28"/>
          <w:szCs w:val="28"/>
        </w:rPr>
      </w:pPr>
      <w:r w:rsidRPr="003360C1">
        <w:rPr>
          <w:sz w:val="28"/>
          <w:szCs w:val="28"/>
        </w:rPr>
        <w:t>Паспортные данные_________________________________________________</w:t>
      </w:r>
    </w:p>
    <w:p w:rsidR="003360C1" w:rsidRPr="003360C1" w:rsidRDefault="003360C1" w:rsidP="003360C1">
      <w:pPr>
        <w:rPr>
          <w:sz w:val="28"/>
          <w:szCs w:val="28"/>
        </w:rPr>
      </w:pPr>
    </w:p>
    <w:p w:rsidR="003360C1" w:rsidRPr="003360C1" w:rsidRDefault="003360C1" w:rsidP="003360C1">
      <w:pPr>
        <w:rPr>
          <w:sz w:val="28"/>
          <w:szCs w:val="28"/>
        </w:rPr>
      </w:pPr>
      <w:r w:rsidRPr="003360C1">
        <w:rPr>
          <w:sz w:val="28"/>
          <w:szCs w:val="28"/>
        </w:rPr>
        <w:t>Дата выдачи приглашения____________________________________________</w:t>
      </w:r>
    </w:p>
    <w:p w:rsidR="003360C1" w:rsidRPr="003360C1" w:rsidRDefault="003360C1" w:rsidP="003360C1">
      <w:pPr>
        <w:rPr>
          <w:sz w:val="28"/>
          <w:szCs w:val="28"/>
        </w:rPr>
      </w:pPr>
    </w:p>
    <w:p w:rsidR="003360C1" w:rsidRPr="003360C1" w:rsidRDefault="003360C1" w:rsidP="003360C1">
      <w:pPr>
        <w:rPr>
          <w:sz w:val="28"/>
          <w:szCs w:val="28"/>
        </w:rPr>
      </w:pPr>
      <w:r w:rsidRPr="003360C1">
        <w:rPr>
          <w:sz w:val="28"/>
          <w:szCs w:val="28"/>
        </w:rPr>
        <w:t>Срок действия приглашения__________________________________________</w:t>
      </w:r>
    </w:p>
    <w:p w:rsidR="003360C1" w:rsidRPr="003360C1" w:rsidRDefault="003360C1" w:rsidP="003360C1">
      <w:pPr>
        <w:jc w:val="both"/>
        <w:rPr>
          <w:sz w:val="28"/>
          <w:szCs w:val="28"/>
        </w:rPr>
      </w:pPr>
    </w:p>
    <w:p w:rsidR="003360C1" w:rsidRPr="003360C1" w:rsidRDefault="003360C1" w:rsidP="003360C1">
      <w:pPr>
        <w:jc w:val="both"/>
        <w:rPr>
          <w:sz w:val="28"/>
          <w:szCs w:val="28"/>
        </w:rPr>
      </w:pPr>
    </w:p>
    <w:p w:rsidR="003360C1" w:rsidRPr="003360C1" w:rsidRDefault="003360C1" w:rsidP="003360C1">
      <w:pPr>
        <w:jc w:val="both"/>
        <w:rPr>
          <w:sz w:val="28"/>
          <w:szCs w:val="28"/>
        </w:rPr>
      </w:pPr>
    </w:p>
    <w:p w:rsidR="00A568A2" w:rsidRPr="003360C1" w:rsidRDefault="00A568A2" w:rsidP="00734FD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568A2" w:rsidRPr="003360C1" w:rsidRDefault="00A568A2" w:rsidP="00A568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60C1">
        <w:rPr>
          <w:bCs/>
          <w:sz w:val="28"/>
          <w:szCs w:val="28"/>
        </w:rPr>
        <w:t>Глава</w:t>
      </w:r>
    </w:p>
    <w:p w:rsidR="00A568A2" w:rsidRPr="003360C1" w:rsidRDefault="00A568A2" w:rsidP="00A568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60C1">
        <w:rPr>
          <w:bCs/>
          <w:sz w:val="28"/>
          <w:szCs w:val="28"/>
        </w:rPr>
        <w:t>Покровского сельского поселения</w:t>
      </w:r>
    </w:p>
    <w:p w:rsidR="00A568A2" w:rsidRDefault="00A568A2" w:rsidP="00A568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Новопокровского района                                                              В.В. Кузнецов</w:t>
      </w:r>
    </w:p>
    <w:p w:rsidR="00A568A2" w:rsidRDefault="00A568A2" w:rsidP="00A568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4715A" w:rsidRDefault="00F4715A" w:rsidP="003360C1">
      <w:pPr>
        <w:pStyle w:val="ConsTitle"/>
        <w:widowControl/>
        <w:ind w:right="0"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</w:p>
    <w:p w:rsidR="003360C1" w:rsidRDefault="003360C1" w:rsidP="003360C1">
      <w:pPr>
        <w:pStyle w:val="ConsTitle"/>
        <w:widowControl/>
        <w:ind w:right="0"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</w:p>
    <w:p w:rsidR="003360C1" w:rsidRDefault="003360C1" w:rsidP="003360C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54942" w:rsidRDefault="00254942" w:rsidP="00254942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 w:rsidRPr="00AE414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3360C1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181C" w:rsidRDefault="0074181C" w:rsidP="00254942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74181C" w:rsidRDefault="0074181C" w:rsidP="00254942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254942" w:rsidRDefault="00254942" w:rsidP="00254942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Покровского сельского поселения Новопокровского района </w:t>
      </w:r>
    </w:p>
    <w:p w:rsidR="00FE0D44" w:rsidRDefault="00FE0D44" w:rsidP="00FE0D44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25.10.2021 г. № 90</w:t>
      </w:r>
    </w:p>
    <w:p w:rsidR="00254942" w:rsidRDefault="00254942" w:rsidP="00254942">
      <w:pPr>
        <w:tabs>
          <w:tab w:val="left" w:pos="2940"/>
        </w:tabs>
      </w:pPr>
    </w:p>
    <w:p w:rsidR="00254942" w:rsidRPr="000A21ED" w:rsidRDefault="00254942" w:rsidP="00254942">
      <w:pPr>
        <w:jc w:val="center"/>
      </w:pPr>
      <w:r w:rsidRPr="000A21ED">
        <w:t> </w:t>
      </w:r>
    </w:p>
    <w:p w:rsidR="00254942" w:rsidRPr="0074181C" w:rsidRDefault="00254942" w:rsidP="00254942">
      <w:pPr>
        <w:jc w:val="center"/>
        <w:rPr>
          <w:sz w:val="28"/>
          <w:szCs w:val="28"/>
        </w:rPr>
      </w:pPr>
      <w:r w:rsidRPr="0074181C">
        <w:rPr>
          <w:b/>
          <w:bCs/>
          <w:sz w:val="28"/>
          <w:szCs w:val="28"/>
        </w:rPr>
        <w:t>ПЛАН</w:t>
      </w:r>
    </w:p>
    <w:p w:rsidR="00254942" w:rsidRPr="0074181C" w:rsidRDefault="00254942" w:rsidP="00254942">
      <w:pPr>
        <w:jc w:val="center"/>
        <w:rPr>
          <w:sz w:val="28"/>
          <w:szCs w:val="28"/>
        </w:rPr>
      </w:pPr>
      <w:r w:rsidRPr="0074181C">
        <w:rPr>
          <w:b/>
          <w:bCs/>
          <w:sz w:val="28"/>
          <w:szCs w:val="28"/>
        </w:rPr>
        <w:t xml:space="preserve">мероприятий по организации «Универсальной» ярмарки и продажи товаров на ней на территории      Покровского  сельского поселения </w:t>
      </w:r>
    </w:p>
    <w:p w:rsidR="00254942" w:rsidRPr="0074181C" w:rsidRDefault="00254942" w:rsidP="00254942">
      <w:pPr>
        <w:jc w:val="center"/>
        <w:rPr>
          <w:sz w:val="28"/>
          <w:szCs w:val="28"/>
        </w:rPr>
      </w:pPr>
      <w:r w:rsidRPr="0074181C">
        <w:rPr>
          <w:sz w:val="28"/>
          <w:szCs w:val="28"/>
        </w:rPr>
        <w:t> </w:t>
      </w:r>
    </w:p>
    <w:tbl>
      <w:tblPr>
        <w:tblW w:w="10350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4401"/>
        <w:gridCol w:w="2814"/>
        <w:gridCol w:w="2541"/>
      </w:tblGrid>
      <w:tr w:rsidR="00254942" w:rsidRPr="0074181C" w:rsidTr="00347F9F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 xml:space="preserve">№ </w:t>
            </w:r>
            <w:proofErr w:type="spellStart"/>
            <w:r w:rsidRPr="0074181C">
              <w:rPr>
                <w:sz w:val="28"/>
                <w:szCs w:val="28"/>
              </w:rPr>
              <w:t>№</w:t>
            </w:r>
            <w:proofErr w:type="spellEnd"/>
            <w:r w:rsidRPr="0074181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181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181C">
              <w:rPr>
                <w:sz w:val="28"/>
                <w:szCs w:val="28"/>
              </w:rPr>
              <w:t>/</w:t>
            </w:r>
            <w:proofErr w:type="spellStart"/>
            <w:r w:rsidRPr="007418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 </w:t>
            </w:r>
          </w:p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 </w:t>
            </w:r>
          </w:p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ответственные</w:t>
            </w:r>
          </w:p>
        </w:tc>
      </w:tr>
    </w:tbl>
    <w:p w:rsidR="00254942" w:rsidRPr="0074181C" w:rsidRDefault="00254942" w:rsidP="00254942">
      <w:pPr>
        <w:jc w:val="center"/>
        <w:rPr>
          <w:sz w:val="28"/>
          <w:szCs w:val="28"/>
        </w:rPr>
      </w:pPr>
      <w:r w:rsidRPr="0074181C">
        <w:rPr>
          <w:sz w:val="28"/>
          <w:szCs w:val="28"/>
        </w:rPr>
        <w:t> </w:t>
      </w:r>
    </w:p>
    <w:p w:rsidR="00254942" w:rsidRPr="0074181C" w:rsidRDefault="00254942" w:rsidP="00254942">
      <w:pPr>
        <w:jc w:val="center"/>
        <w:rPr>
          <w:sz w:val="28"/>
          <w:szCs w:val="28"/>
        </w:rPr>
      </w:pPr>
      <w:r w:rsidRPr="0074181C">
        <w:rPr>
          <w:b/>
          <w:bCs/>
          <w:sz w:val="28"/>
          <w:szCs w:val="28"/>
        </w:rPr>
        <w:t>Организационные мероприятия</w:t>
      </w:r>
    </w:p>
    <w:tbl>
      <w:tblPr>
        <w:tblW w:w="10348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4476"/>
        <w:gridCol w:w="2827"/>
        <w:gridCol w:w="2548"/>
      </w:tblGrid>
      <w:tr w:rsidR="00254942" w:rsidRPr="0074181C" w:rsidTr="00347F9F">
        <w:trPr>
          <w:trHeight w:val="63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11</w:t>
            </w:r>
          </w:p>
        </w:tc>
        <w:tc>
          <w:tcPr>
            <w:tcW w:w="4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 xml:space="preserve">Организация работы по привлечению к участию в ярмарке </w:t>
            </w:r>
            <w:proofErr w:type="spellStart"/>
            <w:r w:rsidRPr="0074181C">
              <w:rPr>
                <w:sz w:val="28"/>
                <w:szCs w:val="28"/>
              </w:rPr>
              <w:t>сельхозтоваропроизводителей</w:t>
            </w:r>
            <w:proofErr w:type="spellEnd"/>
          </w:p>
        </w:tc>
        <w:tc>
          <w:tcPr>
            <w:tcW w:w="2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постоянно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Администрация Покровского сельского поселения</w:t>
            </w:r>
          </w:p>
        </w:tc>
      </w:tr>
      <w:tr w:rsidR="00254942" w:rsidRPr="0074181C" w:rsidTr="00347F9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12</w:t>
            </w:r>
          </w:p>
        </w:tc>
        <w:tc>
          <w:tcPr>
            <w:tcW w:w="4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Подготовка территории торговой площади для проведения ярмарки</w:t>
            </w:r>
          </w:p>
        </w:tc>
        <w:tc>
          <w:tcPr>
            <w:tcW w:w="2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Каждый четверг месяца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МУ «Импульс»</w:t>
            </w:r>
          </w:p>
        </w:tc>
      </w:tr>
      <w:tr w:rsidR="00254942" w:rsidRPr="0074181C" w:rsidTr="00347F9F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23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Разработка и согласование схем размещения торговых мест на площади проведения ярмарки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A568A2" w:rsidP="0034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Администрация Покровского сельского поселения</w:t>
            </w:r>
          </w:p>
        </w:tc>
      </w:tr>
      <w:tr w:rsidR="00254942" w:rsidRPr="0074181C" w:rsidTr="00347F9F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34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Разработка порядка организации ярмарки, порядка торговых мест предоставления торговых мест на ярмарке.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A568A2" w:rsidP="0034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Администрация Покровского сельского поселения</w:t>
            </w:r>
          </w:p>
        </w:tc>
      </w:tr>
    </w:tbl>
    <w:p w:rsidR="00254942" w:rsidRPr="0074181C" w:rsidRDefault="00254942" w:rsidP="00254942">
      <w:pPr>
        <w:jc w:val="center"/>
        <w:rPr>
          <w:sz w:val="28"/>
          <w:szCs w:val="28"/>
        </w:rPr>
      </w:pPr>
      <w:r w:rsidRPr="0074181C">
        <w:rPr>
          <w:sz w:val="28"/>
          <w:szCs w:val="28"/>
        </w:rPr>
        <w:t> </w:t>
      </w:r>
    </w:p>
    <w:p w:rsidR="00254942" w:rsidRPr="0074181C" w:rsidRDefault="00254942" w:rsidP="00254942">
      <w:pPr>
        <w:jc w:val="center"/>
        <w:rPr>
          <w:sz w:val="28"/>
          <w:szCs w:val="28"/>
        </w:rPr>
      </w:pPr>
      <w:r w:rsidRPr="0074181C">
        <w:rPr>
          <w:sz w:val="28"/>
          <w:szCs w:val="28"/>
        </w:rPr>
        <w:t> </w:t>
      </w:r>
    </w:p>
    <w:p w:rsidR="00254942" w:rsidRPr="0074181C" w:rsidRDefault="00254942" w:rsidP="00254942">
      <w:pPr>
        <w:jc w:val="center"/>
        <w:rPr>
          <w:sz w:val="28"/>
          <w:szCs w:val="28"/>
        </w:rPr>
      </w:pPr>
      <w:r w:rsidRPr="0074181C">
        <w:rPr>
          <w:b/>
          <w:bCs/>
          <w:sz w:val="28"/>
          <w:szCs w:val="28"/>
        </w:rPr>
        <w:t>Технические   мероприятия</w:t>
      </w:r>
    </w:p>
    <w:p w:rsidR="00254942" w:rsidRPr="0074181C" w:rsidRDefault="00254942" w:rsidP="00254942">
      <w:pPr>
        <w:jc w:val="center"/>
        <w:rPr>
          <w:sz w:val="28"/>
          <w:szCs w:val="28"/>
        </w:rPr>
      </w:pPr>
      <w:r w:rsidRPr="0074181C">
        <w:rPr>
          <w:sz w:val="28"/>
          <w:szCs w:val="28"/>
        </w:rPr>
        <w:t> </w:t>
      </w:r>
    </w:p>
    <w:tbl>
      <w:tblPr>
        <w:tblW w:w="10348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4482"/>
        <w:gridCol w:w="2825"/>
        <w:gridCol w:w="2545"/>
      </w:tblGrid>
      <w:tr w:rsidR="00254942" w:rsidRPr="0074181C" w:rsidTr="00347F9F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 5</w:t>
            </w:r>
          </w:p>
        </w:tc>
        <w:tc>
          <w:tcPr>
            <w:tcW w:w="4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 xml:space="preserve">Установка в местах проведения ярмарки стенда, содержащих информацию о режиме работы ярмарки, схеме торговых мест и плане эвакуации людей  в случае возникновения чрезвычайных </w:t>
            </w:r>
            <w:r w:rsidRPr="0074181C">
              <w:rPr>
                <w:sz w:val="28"/>
                <w:szCs w:val="28"/>
              </w:rPr>
              <w:lastRenderedPageBreak/>
              <w:t>ситуаций.</w:t>
            </w:r>
          </w:p>
        </w:tc>
        <w:tc>
          <w:tcPr>
            <w:tcW w:w="2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lastRenderedPageBreak/>
              <w:t> </w:t>
            </w:r>
          </w:p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постоянно</w:t>
            </w:r>
          </w:p>
        </w:tc>
        <w:tc>
          <w:tcPr>
            <w:tcW w:w="2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Администрация Покровского сельского поселения</w:t>
            </w:r>
          </w:p>
        </w:tc>
      </w:tr>
      <w:tr w:rsidR="00254942" w:rsidRPr="0074181C" w:rsidTr="00347F9F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lastRenderedPageBreak/>
              <w:t> 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Обеспечение установки в местах проведения ярмарки контейнеров для сбора твердых бытовых отходов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постоянно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Администрация Покровского сельского поселения</w:t>
            </w:r>
          </w:p>
        </w:tc>
      </w:tr>
      <w:tr w:rsidR="00254942" w:rsidRPr="0074181C" w:rsidTr="00347F9F">
        <w:trPr>
          <w:trHeight w:val="36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 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 xml:space="preserve">Организация уборки территории в местах проведения ярмарки до начала проведения и по окончании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постоянно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Администрация Покровского сельского поселения</w:t>
            </w:r>
          </w:p>
        </w:tc>
      </w:tr>
      <w:tr w:rsidR="00254942" w:rsidRPr="0074181C" w:rsidTr="00347F9F">
        <w:trPr>
          <w:trHeight w:val="36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 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Обеспечение контроля над охраной общественного порядка в местах проведения ярмарки «Универсальной»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постоянно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Администрация Покровского сельского поселения</w:t>
            </w:r>
          </w:p>
        </w:tc>
      </w:tr>
      <w:tr w:rsidR="00254942" w:rsidRPr="0074181C" w:rsidTr="00347F9F">
        <w:trPr>
          <w:trHeight w:val="365"/>
        </w:trPr>
        <w:tc>
          <w:tcPr>
            <w:tcW w:w="4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9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Обеспечение санитарно - бытового обслуживания участников и посетителей ярмарки «Универсальной» в местах ее проведения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постоянно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М</w:t>
            </w:r>
            <w:proofErr w:type="gramStart"/>
            <w:r w:rsidRPr="0074181C">
              <w:rPr>
                <w:sz w:val="28"/>
                <w:szCs w:val="28"/>
              </w:rPr>
              <w:t>У»</w:t>
            </w:r>
            <w:proofErr w:type="gramEnd"/>
            <w:r w:rsidRPr="0074181C">
              <w:rPr>
                <w:sz w:val="28"/>
                <w:szCs w:val="28"/>
              </w:rPr>
              <w:t>Импульс»</w:t>
            </w:r>
          </w:p>
        </w:tc>
      </w:tr>
      <w:tr w:rsidR="00254942" w:rsidRPr="0074181C" w:rsidTr="00347F9F">
        <w:trPr>
          <w:trHeight w:val="36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</w:p>
        </w:tc>
      </w:tr>
    </w:tbl>
    <w:p w:rsidR="0074181C" w:rsidRDefault="0074181C" w:rsidP="00254942">
      <w:pPr>
        <w:rPr>
          <w:sz w:val="28"/>
          <w:szCs w:val="28"/>
        </w:rPr>
      </w:pPr>
    </w:p>
    <w:p w:rsidR="0074181C" w:rsidRDefault="0074181C" w:rsidP="00254942">
      <w:pPr>
        <w:rPr>
          <w:sz w:val="28"/>
          <w:szCs w:val="28"/>
        </w:rPr>
      </w:pPr>
    </w:p>
    <w:p w:rsidR="0074181C" w:rsidRDefault="0074181C" w:rsidP="00254942">
      <w:pPr>
        <w:rPr>
          <w:sz w:val="28"/>
          <w:szCs w:val="28"/>
        </w:rPr>
      </w:pPr>
    </w:p>
    <w:p w:rsidR="0074181C" w:rsidRDefault="0074181C" w:rsidP="007418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74181C" w:rsidRDefault="0074181C" w:rsidP="007418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4181C" w:rsidRDefault="0074181C" w:rsidP="007418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 В.В. </w:t>
      </w:r>
      <w:r w:rsidR="00A568A2">
        <w:rPr>
          <w:bCs/>
          <w:sz w:val="28"/>
          <w:szCs w:val="28"/>
        </w:rPr>
        <w:t>Кузнец</w:t>
      </w:r>
      <w:r>
        <w:rPr>
          <w:bCs/>
          <w:sz w:val="28"/>
          <w:szCs w:val="28"/>
        </w:rPr>
        <w:t>ов</w:t>
      </w:r>
    </w:p>
    <w:p w:rsidR="0074181C" w:rsidRDefault="0074181C" w:rsidP="007418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181C" w:rsidRDefault="0074181C" w:rsidP="007418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Pr="0074181C" w:rsidRDefault="00254942" w:rsidP="00254942">
      <w:pPr>
        <w:rPr>
          <w:sz w:val="28"/>
          <w:szCs w:val="28"/>
        </w:rPr>
      </w:pPr>
    </w:p>
    <w:p w:rsidR="00254942" w:rsidRPr="00370A4C" w:rsidRDefault="00254942" w:rsidP="00254942">
      <w:pPr>
        <w:rPr>
          <w:szCs w:val="28"/>
        </w:rPr>
      </w:pPr>
      <w:r w:rsidRPr="00370A4C">
        <w:rPr>
          <w:szCs w:val="28"/>
        </w:rPr>
        <w:t> </w:t>
      </w:r>
    </w:p>
    <w:p w:rsidR="00254942" w:rsidRPr="00370A4C" w:rsidRDefault="00254942" w:rsidP="00254942">
      <w:pPr>
        <w:rPr>
          <w:szCs w:val="28"/>
        </w:rPr>
      </w:pPr>
    </w:p>
    <w:p w:rsidR="00254942" w:rsidRPr="00370A4C" w:rsidRDefault="00254942" w:rsidP="00254942">
      <w:pPr>
        <w:rPr>
          <w:szCs w:val="28"/>
        </w:rPr>
      </w:pPr>
      <w:r w:rsidRPr="00370A4C">
        <w:rPr>
          <w:szCs w:val="28"/>
        </w:rPr>
        <w:t> </w:t>
      </w:r>
    </w:p>
    <w:p w:rsidR="00254942" w:rsidRPr="00370A4C" w:rsidRDefault="00254942" w:rsidP="00254942">
      <w:pPr>
        <w:rPr>
          <w:szCs w:val="28"/>
        </w:rPr>
      </w:pPr>
      <w:r w:rsidRPr="00370A4C">
        <w:rPr>
          <w:szCs w:val="28"/>
        </w:rPr>
        <w:t> </w:t>
      </w:r>
    </w:p>
    <w:p w:rsidR="00254942" w:rsidRPr="00370A4C" w:rsidRDefault="00254942" w:rsidP="00254942">
      <w:pPr>
        <w:rPr>
          <w:szCs w:val="28"/>
        </w:rPr>
      </w:pPr>
    </w:p>
    <w:p w:rsidR="00254942" w:rsidRPr="00370A4C" w:rsidRDefault="00254942" w:rsidP="00254942">
      <w:pPr>
        <w:tabs>
          <w:tab w:val="left" w:pos="2940"/>
        </w:tabs>
        <w:rPr>
          <w:szCs w:val="28"/>
        </w:rPr>
      </w:pPr>
    </w:p>
    <w:p w:rsidR="00254942" w:rsidRPr="00370A4C" w:rsidRDefault="00254942" w:rsidP="00254942">
      <w:pPr>
        <w:tabs>
          <w:tab w:val="left" w:pos="2940"/>
        </w:tabs>
        <w:rPr>
          <w:szCs w:val="28"/>
        </w:rPr>
      </w:pPr>
    </w:p>
    <w:p w:rsidR="00254942" w:rsidRPr="00370A4C" w:rsidRDefault="00254942" w:rsidP="00254942">
      <w:pPr>
        <w:tabs>
          <w:tab w:val="left" w:pos="2940"/>
        </w:tabs>
        <w:rPr>
          <w:szCs w:val="28"/>
        </w:rPr>
      </w:pPr>
    </w:p>
    <w:p w:rsidR="00254942" w:rsidRPr="00370A4C" w:rsidRDefault="00254942" w:rsidP="00254942">
      <w:pPr>
        <w:tabs>
          <w:tab w:val="left" w:pos="2940"/>
        </w:tabs>
        <w:rPr>
          <w:szCs w:val="28"/>
        </w:rPr>
      </w:pPr>
    </w:p>
    <w:p w:rsidR="00254942" w:rsidRPr="00370A4C" w:rsidRDefault="00254942" w:rsidP="00254942">
      <w:pPr>
        <w:tabs>
          <w:tab w:val="left" w:pos="2940"/>
        </w:tabs>
        <w:rPr>
          <w:szCs w:val="28"/>
        </w:rPr>
      </w:pPr>
    </w:p>
    <w:p w:rsidR="00254942" w:rsidRPr="00370A4C" w:rsidRDefault="00254942" w:rsidP="00254942">
      <w:pPr>
        <w:tabs>
          <w:tab w:val="left" w:pos="2940"/>
        </w:tabs>
        <w:rPr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Default="007347FF" w:rsidP="007347FF">
      <w:pPr>
        <w:jc w:val="both"/>
        <w:rPr>
          <w:sz w:val="28"/>
          <w:szCs w:val="28"/>
        </w:rPr>
      </w:pPr>
    </w:p>
    <w:p w:rsidR="00AE3F1A" w:rsidRDefault="00AE3F1A" w:rsidP="007347FF">
      <w:pPr>
        <w:jc w:val="both"/>
        <w:rPr>
          <w:sz w:val="28"/>
          <w:szCs w:val="28"/>
        </w:rPr>
      </w:pPr>
    </w:p>
    <w:p w:rsidR="00AE3F1A" w:rsidRDefault="00AE3F1A" w:rsidP="007347FF">
      <w:pPr>
        <w:jc w:val="both"/>
        <w:rPr>
          <w:sz w:val="28"/>
          <w:szCs w:val="28"/>
        </w:rPr>
      </w:pPr>
    </w:p>
    <w:p w:rsidR="00AE3F1A" w:rsidRDefault="00AE3F1A" w:rsidP="007347FF">
      <w:pPr>
        <w:jc w:val="both"/>
        <w:rPr>
          <w:sz w:val="28"/>
          <w:szCs w:val="28"/>
        </w:rPr>
      </w:pPr>
    </w:p>
    <w:p w:rsidR="00AE3F1A" w:rsidRDefault="00AE3F1A" w:rsidP="007347FF">
      <w:pPr>
        <w:jc w:val="both"/>
        <w:rPr>
          <w:sz w:val="28"/>
          <w:szCs w:val="28"/>
        </w:rPr>
      </w:pPr>
    </w:p>
    <w:p w:rsidR="00047DFB" w:rsidRDefault="00047DFB" w:rsidP="00047DFB">
      <w:pPr>
        <w:ind w:left="50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047DFB" w:rsidRDefault="00047DFB" w:rsidP="00047DFB">
      <w:pPr>
        <w:ind w:left="50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047DFB" w:rsidRDefault="00047DFB" w:rsidP="00047DFB">
      <w:pPr>
        <w:ind w:left="50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047DFB" w:rsidRDefault="00047DFB" w:rsidP="00047DFB">
      <w:pPr>
        <w:ind w:left="50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047DFB" w:rsidRDefault="00047DFB" w:rsidP="00047DFB">
      <w:pPr>
        <w:ind w:left="50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Новопокровского района</w:t>
      </w:r>
    </w:p>
    <w:p w:rsidR="00047DFB" w:rsidRDefault="00047DFB" w:rsidP="00047DFB">
      <w:pPr>
        <w:ind w:left="5040"/>
        <w:jc w:val="both"/>
        <w:rPr>
          <w:bCs/>
          <w:sz w:val="28"/>
          <w:szCs w:val="28"/>
        </w:rPr>
      </w:pPr>
    </w:p>
    <w:p w:rsidR="00FE0D44" w:rsidRDefault="00FE0D44" w:rsidP="00FE0D44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От 25.10.2021 г. № 90</w:t>
      </w:r>
    </w:p>
    <w:p w:rsidR="00047DFB" w:rsidRPr="00047DFB" w:rsidRDefault="00047DFB" w:rsidP="00047DFB">
      <w:pPr>
        <w:pStyle w:val="1"/>
        <w:numPr>
          <w:ilvl w:val="0"/>
          <w:numId w:val="0"/>
        </w:numPr>
        <w:rPr>
          <w:rFonts w:ascii="Times New Roman" w:hAnsi="Times New Roman" w:cs="Times New Roman"/>
        </w:rPr>
      </w:pPr>
      <w:r w:rsidRPr="00047DFB">
        <w:rPr>
          <w:rFonts w:ascii="Times New Roman" w:hAnsi="Times New Roman" w:cs="Times New Roman"/>
        </w:rPr>
        <w:t>ПЕРЕЧЕНЬ</w:t>
      </w:r>
    </w:p>
    <w:p w:rsidR="00047DFB" w:rsidRDefault="00047DFB" w:rsidP="00047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видов товаров для реализации на ярмарках</w:t>
      </w:r>
    </w:p>
    <w:p w:rsidR="00047DFB" w:rsidRDefault="00047DFB" w:rsidP="00047DFB">
      <w:pPr>
        <w:jc w:val="both"/>
        <w:rPr>
          <w:bCs/>
          <w:sz w:val="28"/>
          <w:szCs w:val="28"/>
        </w:rPr>
      </w:pPr>
    </w:p>
    <w:p w:rsidR="00047DFB" w:rsidRDefault="00047DFB" w:rsidP="00047DFB">
      <w:pPr>
        <w:pStyle w:val="a7"/>
        <w:rPr>
          <w:bCs/>
        </w:rPr>
      </w:pPr>
      <w:r>
        <w:rPr>
          <w:bCs/>
        </w:rPr>
        <w:t>1. Овощи, фрукты, бахчевые с лотков, тележек и др.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Яйцо при температуре не выше +20 и не ниже 0 градусов.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Хлеб и хлебобулочные изделия, кондитерские изделия в упаковке.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Масло растительное, мука, крупяные изделия, сахар, соль, макаронные изделия.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Рыба живая, из аквариума (или </w:t>
      </w:r>
      <w:proofErr w:type="spellStart"/>
      <w:r>
        <w:rPr>
          <w:bCs/>
          <w:sz w:val="28"/>
          <w:szCs w:val="28"/>
        </w:rPr>
        <w:t>термоизолирующей</w:t>
      </w:r>
      <w:proofErr w:type="spellEnd"/>
      <w:r>
        <w:rPr>
          <w:bCs/>
          <w:sz w:val="28"/>
          <w:szCs w:val="28"/>
        </w:rPr>
        <w:t xml:space="preserve"> автоцистерне).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Товары бытовой химии, хозяйственные товары.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Мебель.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Технически сложные товары бытового назначения.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Парфюмерно-косметические товары.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Живая птица, скот.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Товары сельскохозяйственных производителей: зерновые, фураж, комбикорма.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Канцелярские товары.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Посадочный материал.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Промышленная группа товаров.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Одежда.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 Обувь.</w:t>
      </w:r>
    </w:p>
    <w:p w:rsidR="00047DFB" w:rsidRDefault="00047DFB" w:rsidP="00047DFB">
      <w:pPr>
        <w:jc w:val="both"/>
        <w:rPr>
          <w:bCs/>
          <w:sz w:val="28"/>
          <w:szCs w:val="28"/>
        </w:rPr>
      </w:pPr>
    </w:p>
    <w:p w:rsidR="00047DFB" w:rsidRDefault="00047DFB" w:rsidP="00047DFB">
      <w:pPr>
        <w:jc w:val="both"/>
        <w:rPr>
          <w:bCs/>
          <w:sz w:val="28"/>
          <w:szCs w:val="28"/>
        </w:rPr>
      </w:pPr>
    </w:p>
    <w:p w:rsidR="00047DFB" w:rsidRDefault="00047DFB" w:rsidP="00047DFB">
      <w:pPr>
        <w:jc w:val="both"/>
        <w:rPr>
          <w:bCs/>
          <w:sz w:val="28"/>
          <w:szCs w:val="28"/>
        </w:rPr>
      </w:pPr>
    </w:p>
    <w:p w:rsidR="00047DFB" w:rsidRDefault="00047DFB" w:rsidP="00047DFB">
      <w:pPr>
        <w:jc w:val="both"/>
        <w:rPr>
          <w:bCs/>
          <w:sz w:val="28"/>
          <w:szCs w:val="28"/>
        </w:rPr>
      </w:pPr>
    </w:p>
    <w:p w:rsidR="00047DFB" w:rsidRDefault="00047DFB" w:rsidP="00047DFB">
      <w:pPr>
        <w:jc w:val="both"/>
        <w:rPr>
          <w:bCs/>
          <w:sz w:val="28"/>
          <w:szCs w:val="28"/>
        </w:rPr>
      </w:pPr>
    </w:p>
    <w:p w:rsidR="00047DFB" w:rsidRDefault="00047DFB" w:rsidP="00047DFB">
      <w:pPr>
        <w:jc w:val="both"/>
        <w:rPr>
          <w:bCs/>
          <w:sz w:val="28"/>
          <w:szCs w:val="28"/>
        </w:rPr>
      </w:pPr>
    </w:p>
    <w:p w:rsidR="00047DFB" w:rsidRDefault="00047DFB" w:rsidP="00047DFB">
      <w:pPr>
        <w:jc w:val="both"/>
        <w:rPr>
          <w:bCs/>
          <w:sz w:val="28"/>
          <w:szCs w:val="28"/>
        </w:rPr>
      </w:pPr>
    </w:p>
    <w:p w:rsidR="00047DFB" w:rsidRDefault="00047DFB" w:rsidP="00047DFB">
      <w:pPr>
        <w:jc w:val="both"/>
        <w:rPr>
          <w:bCs/>
          <w:sz w:val="28"/>
          <w:szCs w:val="28"/>
        </w:rPr>
      </w:pPr>
    </w:p>
    <w:p w:rsidR="00047DFB" w:rsidRDefault="00047DFB" w:rsidP="00047DFB">
      <w:pPr>
        <w:jc w:val="both"/>
        <w:rPr>
          <w:bCs/>
          <w:sz w:val="28"/>
          <w:szCs w:val="28"/>
        </w:rPr>
      </w:pPr>
    </w:p>
    <w:p w:rsidR="001A7527" w:rsidRDefault="001A7527" w:rsidP="007347FF">
      <w:pPr>
        <w:jc w:val="both"/>
        <w:rPr>
          <w:sz w:val="28"/>
          <w:szCs w:val="28"/>
        </w:rPr>
        <w:sectPr w:rsidR="001A7527" w:rsidSect="00742165">
          <w:pgSz w:w="11906" w:h="16838"/>
          <w:pgMar w:top="1134" w:right="566" w:bottom="540" w:left="1701" w:header="708" w:footer="708" w:gutter="0"/>
          <w:cols w:space="708"/>
          <w:docGrid w:linePitch="360"/>
        </w:sectPr>
      </w:pPr>
    </w:p>
    <w:p w:rsidR="001A7527" w:rsidRPr="00736C7D" w:rsidRDefault="001A7527" w:rsidP="001A7527">
      <w:pPr>
        <w:tabs>
          <w:tab w:val="left" w:pos="11340"/>
        </w:tabs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</w:r>
      <w:r w:rsidRPr="00736C7D">
        <w:rPr>
          <w:sz w:val="28"/>
          <w:szCs w:val="28"/>
        </w:rPr>
        <w:t>УТВЕРЖДЕН</w:t>
      </w:r>
      <w:r w:rsidR="00E45288">
        <w:rPr>
          <w:sz w:val="28"/>
          <w:szCs w:val="28"/>
        </w:rPr>
        <w:t>О</w:t>
      </w:r>
    </w:p>
    <w:p w:rsidR="001A7527" w:rsidRPr="00736C7D" w:rsidRDefault="001A7527" w:rsidP="001A7527">
      <w:pPr>
        <w:tabs>
          <w:tab w:val="left" w:pos="11340"/>
        </w:tabs>
        <w:ind w:left="1134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736C7D">
        <w:rPr>
          <w:sz w:val="28"/>
          <w:szCs w:val="28"/>
        </w:rPr>
        <w:t xml:space="preserve"> администрации</w:t>
      </w:r>
    </w:p>
    <w:p w:rsidR="001A7527" w:rsidRDefault="001A7527" w:rsidP="001A7527">
      <w:pPr>
        <w:tabs>
          <w:tab w:val="left" w:pos="11340"/>
        </w:tabs>
        <w:ind w:left="11340"/>
        <w:rPr>
          <w:sz w:val="28"/>
          <w:szCs w:val="28"/>
        </w:rPr>
      </w:pPr>
      <w:r w:rsidRPr="00736C7D">
        <w:rPr>
          <w:sz w:val="28"/>
          <w:szCs w:val="28"/>
        </w:rPr>
        <w:t>Покровского сельского</w:t>
      </w:r>
      <w:r>
        <w:rPr>
          <w:sz w:val="28"/>
          <w:szCs w:val="28"/>
        </w:rPr>
        <w:t xml:space="preserve"> п</w:t>
      </w:r>
      <w:r w:rsidRPr="00736C7D">
        <w:rPr>
          <w:sz w:val="28"/>
          <w:szCs w:val="28"/>
        </w:rPr>
        <w:t>оселения</w:t>
      </w:r>
    </w:p>
    <w:p w:rsidR="001A7527" w:rsidRDefault="001A7527" w:rsidP="001A7527">
      <w:pPr>
        <w:tabs>
          <w:tab w:val="left" w:pos="11340"/>
        </w:tabs>
        <w:ind w:left="1134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1A7527" w:rsidRDefault="001A7527" w:rsidP="001A7527">
      <w:pPr>
        <w:tabs>
          <w:tab w:val="left" w:pos="10800"/>
          <w:tab w:val="left" w:pos="11340"/>
        </w:tabs>
        <w:ind w:left="11340"/>
        <w:rPr>
          <w:sz w:val="28"/>
          <w:szCs w:val="28"/>
        </w:rPr>
      </w:pPr>
    </w:p>
    <w:p w:rsidR="00FE0D44" w:rsidRDefault="001A7527" w:rsidP="00FE0D44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rFonts w:ascii="Times New Roman" w:hAnsi="Times New Roman" w:cs="Times New Roman"/>
          <w:b w:val="0"/>
          <w:sz w:val="28"/>
          <w:szCs w:val="28"/>
        </w:rPr>
        <w:t>От 25.10.2021 г. № 90</w:t>
      </w:r>
    </w:p>
    <w:p w:rsidR="001A7527" w:rsidRDefault="001A7527" w:rsidP="001A7527">
      <w:pPr>
        <w:tabs>
          <w:tab w:val="left" w:pos="10800"/>
        </w:tabs>
        <w:rPr>
          <w:sz w:val="28"/>
          <w:szCs w:val="28"/>
        </w:rPr>
      </w:pPr>
    </w:p>
    <w:p w:rsidR="001A7527" w:rsidRPr="00736C7D" w:rsidRDefault="001A7527" w:rsidP="001A7527">
      <w:pPr>
        <w:tabs>
          <w:tab w:val="left" w:pos="108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A7527" w:rsidRPr="00736C7D" w:rsidRDefault="001A7527" w:rsidP="001A7527">
      <w:pPr>
        <w:jc w:val="center"/>
        <w:rPr>
          <w:b/>
          <w:sz w:val="28"/>
          <w:szCs w:val="28"/>
        </w:rPr>
      </w:pPr>
      <w:r w:rsidRPr="00736C7D">
        <w:rPr>
          <w:b/>
          <w:sz w:val="28"/>
          <w:szCs w:val="28"/>
        </w:rPr>
        <w:t>СХЕМА</w:t>
      </w:r>
    </w:p>
    <w:p w:rsidR="001A7527" w:rsidRPr="00E45288" w:rsidRDefault="00366450" w:rsidP="001A7527">
      <w:pPr>
        <w:jc w:val="center"/>
        <w:rPr>
          <w:b/>
        </w:rPr>
      </w:pPr>
      <w:r w:rsidRPr="00366450">
        <w:rPr>
          <w:noProof/>
        </w:rPr>
        <w:pict>
          <v:line id="_x0000_s1057" style="position:absolute;left:0;text-align:left;z-index:251692032" from="765pt,6.2pt" to="765pt,402.2pt"/>
        </w:pict>
      </w:r>
      <w:r w:rsidRPr="00366450">
        <w:rPr>
          <w:noProof/>
        </w:rPr>
        <w:pict>
          <v:line id="_x0000_s1056" style="position:absolute;left:0;text-align:left;z-index:251691008" from="711pt,6.2pt" to="711pt,402.2pt"/>
        </w:pict>
      </w:r>
      <w:r w:rsidR="001A7527" w:rsidRPr="00E45288">
        <w:rPr>
          <w:b/>
        </w:rPr>
        <w:t>размещения индивидуальных предпринимателей</w:t>
      </w:r>
      <w:r w:rsidR="00E45288" w:rsidRPr="00E45288">
        <w:t xml:space="preserve">, </w:t>
      </w:r>
      <w:r w:rsidR="00E45288" w:rsidRPr="00E45288">
        <w:rPr>
          <w:b/>
        </w:rPr>
        <w:t>крестьянские (фермерские) хозяйства, а также граждане Российской Федерации, ведущие личное подсобное хозяйство,</w:t>
      </w:r>
      <w:r w:rsidR="001A7527" w:rsidRPr="00E45288">
        <w:rPr>
          <w:b/>
        </w:rPr>
        <w:t xml:space="preserve"> участвующих в ярмарке</w:t>
      </w:r>
    </w:p>
    <w:p w:rsidR="001A7527" w:rsidRPr="00E45288" w:rsidRDefault="001A7527" w:rsidP="001A7527">
      <w:pPr>
        <w:jc w:val="center"/>
        <w:rPr>
          <w:b/>
        </w:rPr>
      </w:pPr>
      <w:r w:rsidRPr="00E45288">
        <w:rPr>
          <w:b/>
        </w:rPr>
        <w:t xml:space="preserve"> на территории Покровского сельского поселения пос. Новопокровский</w:t>
      </w:r>
    </w:p>
    <w:p w:rsidR="001A7527" w:rsidRDefault="001A7527" w:rsidP="001A7527">
      <w:pPr>
        <w:tabs>
          <w:tab w:val="left" w:pos="0"/>
        </w:tabs>
      </w:pPr>
      <w:r>
        <w:tab/>
      </w:r>
    </w:p>
    <w:p w:rsidR="001A7527" w:rsidRDefault="00366450" w:rsidP="001A7527">
      <w:r>
        <w:rPr>
          <w:noProof/>
        </w:rPr>
        <w:pict>
          <v:rect id="_x0000_s1058" style="position:absolute;margin-left:10in;margin-top:1.8pt;width:36pt;height:279pt;z-index:251693056" stroked="f">
            <v:textbox style="layout-flow:vertical;mso-layout-flow-alt:bottom-to-top;mso-next-textbox:#_x0000_s1058">
              <w:txbxContent>
                <w:p w:rsidR="001A7527" w:rsidRPr="00F47A54" w:rsidRDefault="001A7527" w:rsidP="001A7527">
                  <w:pPr>
                    <w:jc w:val="center"/>
                    <w:rPr>
                      <w:sz w:val="32"/>
                      <w:szCs w:val="32"/>
                    </w:rPr>
                  </w:pPr>
                  <w:r w:rsidRPr="00F47A54">
                    <w:rPr>
                      <w:sz w:val="32"/>
                      <w:szCs w:val="32"/>
                    </w:rPr>
                    <w:t>Улица ЛЕНИНА</w:t>
                  </w:r>
                </w:p>
              </w:txbxContent>
            </v:textbox>
          </v:rect>
        </w:pict>
      </w:r>
    </w:p>
    <w:p w:rsidR="001A7527" w:rsidRPr="00285A56" w:rsidRDefault="00366450" w:rsidP="001A7527">
      <w:r>
        <w:rPr>
          <w:noProof/>
        </w:rPr>
        <w:pict>
          <v:rect id="_x0000_s1040" style="position:absolute;margin-left:630pt;margin-top:8.3pt;width:27.15pt;height:99pt;z-index:251674624">
            <v:textbox style="layout-flow:vertical;mso-layout-flow-alt:bottom-to-top;mso-next-textbox:#_x0000_s1040;mso-fit-shape-to-text:t" inset=".5mm,.3mm,.5mm,.3mm">
              <w:txbxContent>
                <w:p w:rsidR="001A7527" w:rsidRPr="009F119B" w:rsidRDefault="001A7527" w:rsidP="001A7527">
                  <w:r>
                    <w:t>Место № 14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585pt;margin-top:8.3pt;width:27.15pt;height:99pt;z-index:251673600">
            <v:textbox style="layout-flow:vertical;mso-layout-flow-alt:bottom-to-top;mso-next-textbox:#_x0000_s1039;mso-fit-shape-to-text:t" inset=".5mm,1mm,.5mm,.3mm">
              <w:txbxContent>
                <w:p w:rsidR="001A7527" w:rsidRPr="00285A56" w:rsidRDefault="001A7527" w:rsidP="001A7527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Место № 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540pt;margin-top:8.3pt;width:24.35pt;height:99pt;z-index:251672576">
            <v:textbox style="layout-flow:vertical;mso-layout-flow-alt:bottom-to-top;mso-next-textbox:#_x0000_s1038;mso-fit-shape-to-text:t" inset="0,0,0,0">
              <w:txbxContent>
                <w:p w:rsidR="001A7527" w:rsidRDefault="001A7527" w:rsidP="001A7527">
                  <w:r>
                    <w:t>Место №12.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495pt;margin-top:8.3pt;width:27pt;height:99pt;z-index:251671552">
            <v:textbox style="layout-flow:vertical;mso-layout-flow-alt:bottom-to-top;mso-next-textbox:#_x0000_s1037" inset="0,0,0,0">
              <w:txbxContent>
                <w:p w:rsidR="001A7527" w:rsidRPr="00285A56" w:rsidRDefault="001A7527" w:rsidP="001A7527">
                  <w:pPr>
                    <w:jc w:val="center"/>
                  </w:pPr>
                  <w:r>
                    <w:t>Место № 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450pt;margin-top:8.3pt;width:27pt;height:99pt;z-index:251670528">
            <v:textbox style="layout-flow:vertical;mso-layout-flow-alt:bottom-to-top;mso-next-textbox:#_x0000_s1036" inset="0,0,0,0">
              <w:txbxContent>
                <w:p w:rsidR="001A7527" w:rsidRPr="001A7527" w:rsidRDefault="001A7527" w:rsidP="001A7527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Место №10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1" style="position:absolute;z-index:251675648" from="0,6pt" to="11in,6pt"/>
        </w:pict>
      </w:r>
    </w:p>
    <w:p w:rsidR="001A7527" w:rsidRDefault="00366450" w:rsidP="001A7527">
      <w:r>
        <w:rPr>
          <w:noProof/>
        </w:rPr>
        <w:pict>
          <v:rect id="_x0000_s1032" style="position:absolute;margin-left:243pt;margin-top:1.2pt;width:40.5pt;height:99pt;z-index:251666432">
            <v:textbox style="layout-flow:vertical;mso-layout-flow-alt:bottom-to-top;mso-next-textbox:#_x0000_s1032" inset=".5mm,1mm,.5mm,.3mm">
              <w:txbxContent>
                <w:p w:rsidR="001A7527" w:rsidRPr="009D3231" w:rsidRDefault="001A7527" w:rsidP="001A7527">
                  <w:pPr>
                    <w:jc w:val="center"/>
                  </w:pPr>
                  <w:r>
                    <w:rPr>
                      <w:b/>
                    </w:rPr>
                    <w:t>Место №6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89.85pt;margin-top:1.2pt;width:27.15pt;height:99pt;z-index:251663360">
            <v:textbox style="layout-flow:vertical;mso-layout-flow-alt:bottom-to-top;mso-next-textbox:#_x0000_s1029" inset="1mm,.3mm,.5mm,0">
              <w:txbxContent>
                <w:p w:rsidR="001A7527" w:rsidRPr="009D3231" w:rsidRDefault="001A7527" w:rsidP="001A7527">
                  <w:pPr>
                    <w:jc w:val="center"/>
                    <w:rPr>
                      <w:b/>
                      <w:position w:val="2"/>
                    </w:rPr>
                  </w:pPr>
                  <w:r>
                    <w:rPr>
                      <w:b/>
                      <w:position w:val="2"/>
                    </w:rPr>
                    <w:t>Место №3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45pt;margin-top:1.2pt;width:27.75pt;height:99pt;z-index:251662336">
            <v:textbox style="layout-flow:vertical;mso-layout-flow-alt:bottom-to-top;mso-next-textbox:#_x0000_s1028" inset="0,0,0,0">
              <w:txbxContent>
                <w:p w:rsidR="001A7527" w:rsidRPr="001A7527" w:rsidRDefault="001A7527" w:rsidP="001A7527">
                  <w:r>
                    <w:t>Место №2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0;margin-top:1.2pt;width:31.5pt;height:99pt;z-index:251661312">
            <v:textbox style="layout-flow:vertical;mso-layout-flow-alt:bottom-to-top;mso-next-textbox:#_x0000_s1027" inset="0,0,0,0">
              <w:txbxContent>
                <w:p w:rsidR="001A7527" w:rsidRDefault="001A7527" w:rsidP="001A7527">
                  <w:pPr>
                    <w:jc w:val="center"/>
                    <w:rPr>
                      <w:b/>
                      <w:position w:val="2"/>
                    </w:rPr>
                  </w:pPr>
                  <w:r>
                    <w:rPr>
                      <w:b/>
                      <w:position w:val="2"/>
                    </w:rPr>
                    <w:t>Место №1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198pt;margin-top:1.2pt;width:36pt;height:99pt;z-index:251665408">
            <v:textbox style="layout-flow:vertical;mso-layout-flow-alt:bottom-to-top;mso-next-textbox:#_x0000_s1031" inset="0,0,0,0">
              <w:txbxContent>
                <w:p w:rsidR="001A7527" w:rsidRDefault="001A7527" w:rsidP="001A7527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Место№</w:t>
                  </w:r>
                  <w:proofErr w:type="spellEnd"/>
                  <w:r>
                    <w:rPr>
                      <w:b/>
                    </w:rPr>
                    <w:t xml:space="preserve"> 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2in;margin-top:1.2pt;width:36pt;height:99pt;z-index:251664384">
            <v:textbox style="layout-flow:vertical;mso-layout-flow-alt:bottom-to-top;mso-next-textbox:#_x0000_s1030" inset="0,0,0,0">
              <w:txbxContent>
                <w:p w:rsidR="001A7527" w:rsidRPr="00285A56" w:rsidRDefault="001A7527" w:rsidP="001A7527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Место №4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387pt;margin-top:1.2pt;width:45pt;height:99pt;z-index:251669504">
            <v:textbox style="layout-flow:vertical;mso-layout-flow-alt:bottom-to-top;mso-next-textbox:#_x0000_s1035" inset="0,0,0,0">
              <w:txbxContent>
                <w:p w:rsidR="001A7527" w:rsidRPr="00285A56" w:rsidRDefault="001A7527" w:rsidP="001A7527">
                  <w:pPr>
                    <w:jc w:val="center"/>
                  </w:pPr>
                  <w:r>
                    <w:rPr>
                      <w:b/>
                    </w:rPr>
                    <w:t>Место №9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342pt;margin-top:1.2pt;width:27pt;height:99pt;z-index:251668480">
            <v:textbox style="layout-flow:vertical;mso-layout-flow-alt:bottom-to-top;mso-next-textbox:#_x0000_s1034" inset="0,0,0,0">
              <w:txbxContent>
                <w:p w:rsidR="001A7527" w:rsidRPr="009D3231" w:rsidRDefault="001A7527" w:rsidP="001A75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Место №8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306pt;margin-top:1.2pt;width:27.15pt;height:99pt;z-index:251667456">
            <v:textbox style="layout-flow:vertical;mso-layout-flow-alt:bottom-to-top;mso-next-textbox:#_x0000_s1033;mso-fit-shape-to-text:t" inset=".5mm,.3mm,.5mm,.3mm">
              <w:txbxContent>
                <w:p w:rsidR="001A7527" w:rsidRPr="001A7527" w:rsidRDefault="001A7527" w:rsidP="001A75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Место №7</w:t>
                  </w:r>
                </w:p>
              </w:txbxContent>
            </v:textbox>
          </v:rect>
        </w:pict>
      </w:r>
    </w:p>
    <w:p w:rsidR="001A7527" w:rsidRDefault="001A7527" w:rsidP="001A7527"/>
    <w:p w:rsidR="001A7527" w:rsidRPr="00285A56" w:rsidRDefault="001A7527" w:rsidP="001A7527"/>
    <w:p w:rsidR="001A7527" w:rsidRPr="00285A56" w:rsidRDefault="001A7527" w:rsidP="001A7527"/>
    <w:p w:rsidR="001A7527" w:rsidRPr="00285A56" w:rsidRDefault="001A7527" w:rsidP="001A7527"/>
    <w:p w:rsidR="001A7527" w:rsidRPr="00285A56" w:rsidRDefault="001A7527" w:rsidP="001A7527"/>
    <w:p w:rsidR="001A7527" w:rsidRDefault="001A7527" w:rsidP="001A7527"/>
    <w:p w:rsidR="001A7527" w:rsidRDefault="001A7527" w:rsidP="001A7527"/>
    <w:p w:rsidR="001A7527" w:rsidRDefault="001A7527" w:rsidP="001A7527"/>
    <w:p w:rsidR="001A7527" w:rsidRDefault="00366450" w:rsidP="001A7527">
      <w:r>
        <w:rPr>
          <w:noProof/>
        </w:rPr>
        <w:pict>
          <v:line id="_x0000_s1042" style="position:absolute;z-index:251676672" from="0,12.6pt" to="11in,12.6pt"/>
        </w:pict>
      </w:r>
    </w:p>
    <w:p w:rsidR="001A7527" w:rsidRPr="00285A56" w:rsidRDefault="001A7527" w:rsidP="001A7527">
      <w:pPr>
        <w:tabs>
          <w:tab w:val="left" w:pos="3414"/>
        </w:tabs>
        <w:jc w:val="center"/>
        <w:rPr>
          <w:b/>
          <w:sz w:val="36"/>
          <w:szCs w:val="36"/>
        </w:rPr>
      </w:pPr>
      <w:r w:rsidRPr="00285A56">
        <w:rPr>
          <w:b/>
          <w:sz w:val="36"/>
          <w:szCs w:val="36"/>
        </w:rPr>
        <w:t xml:space="preserve">ПЛОЩАДЬ </w:t>
      </w:r>
      <w:r>
        <w:rPr>
          <w:b/>
          <w:sz w:val="36"/>
          <w:szCs w:val="36"/>
        </w:rPr>
        <w:t xml:space="preserve">  </w:t>
      </w:r>
    </w:p>
    <w:p w:rsidR="001A7527" w:rsidRPr="00285A56" w:rsidRDefault="00366450" w:rsidP="001A752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3" style="position:absolute;margin-left:468pt;margin-top:14.1pt;width:27pt;height:99pt;z-index:251687936">
            <v:textbox style="layout-flow:vertical;mso-layout-flow-alt:bottom-to-top;mso-next-textbox:#_x0000_s1053" inset="0,0,0,0">
              <w:txbxContent>
                <w:p w:rsidR="001A7527" w:rsidRPr="009F119B" w:rsidRDefault="001A7527" w:rsidP="001A7527">
                  <w:r>
                    <w:t>Место № 26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2" style="position:absolute;margin-left:423pt;margin-top:14.1pt;width:27pt;height:99pt;z-index:251686912">
            <v:textbox style="layout-flow:vertical;mso-layout-flow-alt:bottom-to-top;mso-next-textbox:#_x0000_s1052" inset="0,0,0,0">
              <w:txbxContent>
                <w:p w:rsidR="001A7527" w:rsidRPr="009F119B" w:rsidRDefault="001A7527" w:rsidP="001A7527">
                  <w:r>
                    <w:t>Место № 25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1" style="position:absolute;margin-left:369pt;margin-top:14.1pt;width:36pt;height:99pt;z-index:251685888">
            <v:textbox style="layout-flow:vertical;mso-layout-flow-alt:bottom-to-top;mso-next-textbox:#_x0000_s1051" inset="0,0,0,0">
              <w:txbxContent>
                <w:p w:rsidR="001A7527" w:rsidRDefault="001A7527" w:rsidP="001A7527">
                  <w:r>
                    <w:rPr>
                      <w:b/>
                    </w:rPr>
                    <w:t>Место № 24</w:t>
                  </w:r>
                </w:p>
              </w:txbxContent>
            </v:textbox>
          </v:rect>
        </w:pict>
      </w:r>
      <w:r w:rsidRPr="00366450">
        <w:rPr>
          <w:b/>
          <w:noProof/>
          <w:sz w:val="36"/>
          <w:szCs w:val="36"/>
        </w:rPr>
        <w:pict>
          <v:rect id="_x0000_s1049" style="position:absolute;margin-left:4in;margin-top:14.1pt;width:27pt;height:99pt;z-index:251683840">
            <v:textbox style="layout-flow:vertical;mso-layout-flow-alt:bottom-to-top;mso-next-textbox:#_x0000_s1049" inset="0,0,0,0">
              <w:txbxContent>
                <w:p w:rsidR="001A7527" w:rsidRDefault="001A7527" w:rsidP="001A7527">
                  <w:r>
                    <w:rPr>
                      <w:b/>
                    </w:rPr>
                    <w:t>Место № 22</w:t>
                  </w:r>
                </w:p>
              </w:txbxContent>
            </v:textbox>
          </v:rect>
        </w:pict>
      </w:r>
      <w:r w:rsidRPr="00366450">
        <w:rPr>
          <w:b/>
          <w:noProof/>
          <w:sz w:val="36"/>
          <w:szCs w:val="36"/>
        </w:rPr>
        <w:pict>
          <v:rect id="_x0000_s1050" style="position:absolute;margin-left:333pt;margin-top:14.1pt;width:27pt;height:99pt;z-index:251684864">
            <v:textbox style="layout-flow:vertical;mso-layout-flow-alt:bottom-to-top;mso-next-textbox:#_x0000_s1050" inset="0,0,0,0">
              <w:txbxContent>
                <w:p w:rsidR="001A7527" w:rsidRPr="001334C5" w:rsidRDefault="001A7527" w:rsidP="001A7527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Место № 23</w:t>
                  </w:r>
                </w:p>
              </w:txbxContent>
            </v:textbox>
          </v:rect>
        </w:pict>
      </w:r>
      <w:r w:rsidRPr="00366450">
        <w:rPr>
          <w:b/>
          <w:noProof/>
          <w:sz w:val="36"/>
          <w:szCs w:val="36"/>
        </w:rPr>
        <w:pict>
          <v:rect id="_x0000_s1055" style="position:absolute;margin-left:243pt;margin-top:14.1pt;width:27pt;height:99pt;z-index:251689984">
            <v:textbox style="layout-flow:vertical;mso-layout-flow-alt:bottom-to-top;mso-next-textbox:#_x0000_s1055" inset="0,0,0,0">
              <w:txbxContent>
                <w:p w:rsidR="001A7527" w:rsidRPr="009F119B" w:rsidRDefault="001A7527" w:rsidP="001A7527">
                  <w:r>
                    <w:t>Место № 21</w:t>
                  </w:r>
                </w:p>
              </w:txbxContent>
            </v:textbox>
          </v:rect>
        </w:pict>
      </w:r>
      <w:r w:rsidRPr="00366450">
        <w:rPr>
          <w:b/>
          <w:noProof/>
          <w:sz w:val="36"/>
          <w:szCs w:val="36"/>
        </w:rPr>
        <w:pict>
          <v:rect id="_x0000_s1048" style="position:absolute;margin-left:207pt;margin-top:14.1pt;width:27pt;height:99pt;z-index:251682816">
            <v:textbox style="layout-flow:vertical;mso-layout-flow-alt:bottom-to-top;mso-next-textbox:#_x0000_s1048" inset="0,0,0,0">
              <w:txbxContent>
                <w:p w:rsidR="001A7527" w:rsidRPr="001A7527" w:rsidRDefault="001A7527" w:rsidP="001A7527">
                  <w:r>
                    <w:t>Место № 20</w:t>
                  </w:r>
                </w:p>
              </w:txbxContent>
            </v:textbox>
          </v:rect>
        </w:pict>
      </w:r>
      <w:r w:rsidRPr="00366450">
        <w:rPr>
          <w:b/>
          <w:noProof/>
          <w:sz w:val="36"/>
          <w:szCs w:val="36"/>
        </w:rPr>
        <w:pict>
          <v:rect id="_x0000_s1047" style="position:absolute;margin-left:162pt;margin-top:14.1pt;width:27pt;height:99pt;z-index:251681792">
            <v:textbox style="layout-flow:vertical;mso-layout-flow-alt:bottom-to-top;mso-next-textbox:#_x0000_s1047" inset="0,0,0,0">
              <w:txbxContent>
                <w:p w:rsidR="001A7527" w:rsidRDefault="001A7527" w:rsidP="001A7527">
                  <w:pPr>
                    <w:jc w:val="center"/>
                  </w:pPr>
                  <w:r>
                    <w:rPr>
                      <w:b/>
                    </w:rPr>
                    <w:t>Место № 19</w:t>
                  </w:r>
                </w:p>
              </w:txbxContent>
            </v:textbox>
          </v:rect>
        </w:pict>
      </w:r>
      <w:r w:rsidRPr="00366450">
        <w:rPr>
          <w:b/>
          <w:noProof/>
          <w:sz w:val="36"/>
          <w:szCs w:val="36"/>
        </w:rPr>
        <w:pict>
          <v:rect id="_x0000_s1045" style="position:absolute;margin-left:81pt;margin-top:14.1pt;width:27pt;height:99pt;z-index:251679744">
            <v:textbox style="layout-flow:vertical;mso-layout-flow-alt:bottom-to-top;mso-next-textbox:#_x0000_s1045" inset="0,0,0,0">
              <w:txbxContent>
                <w:p w:rsidR="001A7527" w:rsidRPr="009D3231" w:rsidRDefault="001A7527" w:rsidP="001A7527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Место № 17</w:t>
                  </w:r>
                </w:p>
              </w:txbxContent>
            </v:textbox>
          </v:rect>
        </w:pict>
      </w:r>
      <w:r w:rsidRPr="00366450">
        <w:rPr>
          <w:b/>
          <w:noProof/>
          <w:sz w:val="36"/>
          <w:szCs w:val="36"/>
        </w:rPr>
        <w:pict>
          <v:rect id="_x0000_s1044" style="position:absolute;margin-left:36pt;margin-top:14.1pt;width:27pt;height:99pt;z-index:251678720">
            <v:textbox style="layout-flow:vertical;mso-layout-flow-alt:bottom-to-top;mso-next-textbox:#_x0000_s1044" inset="0,0,0,0">
              <w:txbxContent>
                <w:p w:rsidR="001A7527" w:rsidRDefault="001A7527" w:rsidP="001A7527">
                  <w:r>
                    <w:rPr>
                      <w:b/>
                    </w:rPr>
                    <w:t>Место № 16</w:t>
                  </w:r>
                </w:p>
              </w:txbxContent>
            </v:textbox>
          </v:rect>
        </w:pict>
      </w:r>
      <w:r w:rsidRPr="00366450">
        <w:rPr>
          <w:b/>
          <w:noProof/>
          <w:sz w:val="36"/>
          <w:szCs w:val="36"/>
        </w:rPr>
        <w:pict>
          <v:rect id="_x0000_s1046" style="position:absolute;margin-left:117pt;margin-top:14.1pt;width:24.35pt;height:99pt;z-index:251680768">
            <v:textbox style="layout-flow:vertical;mso-layout-flow-alt:bottom-to-top;mso-next-textbox:#_x0000_s1046;mso-fit-shape-to-text:t" inset="0,0,0,0">
              <w:txbxContent>
                <w:p w:rsidR="001A7527" w:rsidRPr="001A7527" w:rsidRDefault="001A7527" w:rsidP="001A75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Место № 18</w:t>
                  </w:r>
                </w:p>
              </w:txbxContent>
            </v:textbox>
          </v:rect>
        </w:pict>
      </w:r>
      <w:r w:rsidRPr="00366450">
        <w:rPr>
          <w:b/>
          <w:noProof/>
          <w:sz w:val="36"/>
          <w:szCs w:val="36"/>
        </w:rPr>
        <w:pict>
          <v:rect id="_x0000_s1043" style="position:absolute;margin-left:0;margin-top:14.1pt;width:27pt;height:99pt;z-index:251677696">
            <v:textbox style="layout-flow:vertical;mso-layout-flow-alt:bottom-to-top;mso-next-textbox:#_x0000_s1043" inset="0,0,0,0">
              <w:txbxContent>
                <w:p w:rsidR="001A7527" w:rsidRPr="00285A56" w:rsidRDefault="001A7527" w:rsidP="001A7527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Место № 15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54" style="position:absolute;z-index:251688960" from="0,5.1pt" to="11in,5.1pt"/>
        </w:pict>
      </w:r>
    </w:p>
    <w:p w:rsidR="001A7527" w:rsidRDefault="001A7527" w:rsidP="001A7527">
      <w:pPr>
        <w:rPr>
          <w:sz w:val="28"/>
          <w:szCs w:val="28"/>
        </w:rPr>
      </w:pPr>
    </w:p>
    <w:p w:rsidR="001A7527" w:rsidRDefault="001A7527" w:rsidP="001A7527">
      <w:pPr>
        <w:jc w:val="center"/>
        <w:rPr>
          <w:sz w:val="28"/>
          <w:szCs w:val="28"/>
        </w:rPr>
      </w:pPr>
    </w:p>
    <w:p w:rsidR="001A7527" w:rsidRPr="001334C5" w:rsidRDefault="001A7527" w:rsidP="001A7527">
      <w:pPr>
        <w:tabs>
          <w:tab w:val="left" w:pos="5533"/>
          <w:tab w:val="left" w:pos="146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7527" w:rsidRDefault="001A7527" w:rsidP="001A7527">
      <w:pPr>
        <w:tabs>
          <w:tab w:val="left" w:pos="14400"/>
        </w:tabs>
        <w:ind w:left="-900"/>
      </w:pPr>
      <w:r>
        <w:tab/>
      </w:r>
    </w:p>
    <w:p w:rsidR="001A7527" w:rsidRDefault="001A7527" w:rsidP="001A7527"/>
    <w:p w:rsidR="001A7527" w:rsidRDefault="001A7527" w:rsidP="001A7527">
      <w:pPr>
        <w:tabs>
          <w:tab w:val="left" w:pos="14505"/>
        </w:tabs>
      </w:pPr>
      <w:r>
        <w:tab/>
      </w:r>
    </w:p>
    <w:p w:rsidR="001A7527" w:rsidRDefault="001A7527" w:rsidP="001A7527"/>
    <w:p w:rsidR="001A7527" w:rsidRDefault="001A7527" w:rsidP="001A7527"/>
    <w:p w:rsidR="001A7527" w:rsidRDefault="001A7527" w:rsidP="001A7527"/>
    <w:p w:rsidR="001A7527" w:rsidRDefault="00366450" w:rsidP="001A7527">
      <w:r>
        <w:rPr>
          <w:noProof/>
        </w:rPr>
        <w:pict>
          <v:rect id="_x0000_s1026" style="position:absolute;margin-left:0;margin-top:2.85pt;width:396pt;height:34.9pt;z-index:251660288">
            <v:textbox style="mso-next-textbox:#_x0000_s1026">
              <w:txbxContent>
                <w:p w:rsidR="001A7527" w:rsidRPr="00F47A54" w:rsidRDefault="001A7527" w:rsidP="001A7527">
                  <w:pPr>
                    <w:jc w:val="center"/>
                  </w:pPr>
                  <w:r w:rsidRPr="00736C7D">
                    <w:rPr>
                      <w:sz w:val="28"/>
                      <w:szCs w:val="28"/>
                    </w:rPr>
                    <w:t xml:space="preserve">Здание </w:t>
                  </w:r>
                  <w:r>
                    <w:rPr>
                      <w:sz w:val="28"/>
                      <w:szCs w:val="28"/>
                    </w:rPr>
                    <w:t>администрации</w:t>
                  </w:r>
                </w:p>
                <w:p w:rsidR="001A7527" w:rsidRPr="00F47A54" w:rsidRDefault="001A7527" w:rsidP="001A7527"/>
              </w:txbxContent>
            </v:textbox>
          </v:rect>
        </w:pict>
      </w:r>
    </w:p>
    <w:p w:rsidR="001A7527" w:rsidRDefault="001A7527" w:rsidP="001A7527"/>
    <w:p w:rsidR="001A7527" w:rsidRDefault="001A7527" w:rsidP="001A7527"/>
    <w:p w:rsidR="001A7527" w:rsidRDefault="001A7527" w:rsidP="001A7527">
      <w:pPr>
        <w:jc w:val="both"/>
        <w:rPr>
          <w:b/>
          <w:sz w:val="28"/>
          <w:szCs w:val="28"/>
        </w:rPr>
        <w:sectPr w:rsidR="001A7527" w:rsidSect="00AE3174">
          <w:pgSz w:w="16838" w:h="11906" w:orient="landscape"/>
          <w:pgMar w:top="360" w:right="458" w:bottom="46" w:left="720" w:header="709" w:footer="709" w:gutter="0"/>
          <w:cols w:space="708"/>
          <w:docGrid w:linePitch="360"/>
        </w:sectPr>
      </w:pPr>
    </w:p>
    <w:p w:rsidR="00047DFB" w:rsidRDefault="00047DFB" w:rsidP="00047DFB">
      <w:pPr>
        <w:tabs>
          <w:tab w:val="left" w:pos="108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Приложение</w:t>
      </w:r>
      <w:r w:rsidRPr="00AE3174">
        <w:rPr>
          <w:sz w:val="28"/>
          <w:szCs w:val="28"/>
        </w:rPr>
        <w:t xml:space="preserve"> </w:t>
      </w:r>
    </w:p>
    <w:p w:rsidR="00047DFB" w:rsidRDefault="00047DFB" w:rsidP="00047DFB">
      <w:pPr>
        <w:tabs>
          <w:tab w:val="left" w:pos="10800"/>
        </w:tabs>
        <w:ind w:firstLine="1080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47DFB" w:rsidRPr="00AE3174" w:rsidRDefault="00047DFB" w:rsidP="00047DFB">
      <w:pPr>
        <w:tabs>
          <w:tab w:val="left" w:pos="10800"/>
        </w:tabs>
        <w:ind w:left="1080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AE3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AE3174">
        <w:rPr>
          <w:sz w:val="28"/>
          <w:szCs w:val="28"/>
        </w:rPr>
        <w:t>администрации</w:t>
      </w:r>
    </w:p>
    <w:p w:rsidR="00047DFB" w:rsidRDefault="00047DFB" w:rsidP="00047DFB">
      <w:pPr>
        <w:tabs>
          <w:tab w:val="left" w:pos="10800"/>
        </w:tabs>
        <w:ind w:left="10800"/>
        <w:rPr>
          <w:sz w:val="28"/>
          <w:szCs w:val="28"/>
        </w:rPr>
      </w:pPr>
      <w:r>
        <w:rPr>
          <w:sz w:val="28"/>
          <w:szCs w:val="28"/>
        </w:rPr>
        <w:t xml:space="preserve">Покровского </w:t>
      </w:r>
      <w:r w:rsidRPr="00AE317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E3174">
        <w:rPr>
          <w:sz w:val="28"/>
          <w:szCs w:val="28"/>
        </w:rPr>
        <w:t>поселения</w:t>
      </w:r>
    </w:p>
    <w:p w:rsidR="00047DFB" w:rsidRDefault="00047DFB" w:rsidP="00047DFB">
      <w:pPr>
        <w:tabs>
          <w:tab w:val="left" w:pos="10800"/>
        </w:tabs>
        <w:ind w:left="1080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047DFB" w:rsidRPr="00AE3174" w:rsidRDefault="00047DFB" w:rsidP="00047DFB">
      <w:pPr>
        <w:tabs>
          <w:tab w:val="left" w:pos="10800"/>
        </w:tabs>
        <w:ind w:left="10800"/>
        <w:rPr>
          <w:sz w:val="28"/>
          <w:szCs w:val="28"/>
        </w:rPr>
      </w:pPr>
    </w:p>
    <w:p w:rsidR="00FE0D44" w:rsidRDefault="00047DFB" w:rsidP="00FE0D44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 w:rsidRPr="00AE317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</w:r>
      <w:r w:rsidR="00FE0D44">
        <w:rPr>
          <w:sz w:val="28"/>
          <w:szCs w:val="28"/>
        </w:rPr>
        <w:tab/>
        <w:t xml:space="preserve">   </w:t>
      </w:r>
      <w:r w:rsidR="00FE0D44">
        <w:rPr>
          <w:rFonts w:ascii="Times New Roman" w:hAnsi="Times New Roman" w:cs="Times New Roman"/>
          <w:b w:val="0"/>
          <w:sz w:val="28"/>
          <w:szCs w:val="28"/>
        </w:rPr>
        <w:t>От 25.10.2021 г. № 90</w:t>
      </w:r>
    </w:p>
    <w:p w:rsidR="00047DFB" w:rsidRPr="00AE3174" w:rsidRDefault="00047DFB" w:rsidP="00FE0D44">
      <w:pPr>
        <w:tabs>
          <w:tab w:val="left" w:pos="10800"/>
        </w:tabs>
        <w:rPr>
          <w:b/>
          <w:sz w:val="28"/>
          <w:szCs w:val="28"/>
        </w:rPr>
      </w:pPr>
      <w:r w:rsidRPr="00AE317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хема</w:t>
      </w:r>
    </w:p>
    <w:p w:rsidR="00047DFB" w:rsidRPr="00E45288" w:rsidRDefault="00366450" w:rsidP="00047DFB">
      <w:pPr>
        <w:jc w:val="center"/>
        <w:rPr>
          <w:b/>
        </w:rPr>
      </w:pPr>
      <w:r w:rsidRPr="00366450">
        <w:rPr>
          <w:noProof/>
        </w:rPr>
        <w:pict>
          <v:line id="_x0000_s1080" style="position:absolute;left:0;text-align:left;z-index:251717632" from="765pt,6.2pt" to="765pt,402.2pt"/>
        </w:pict>
      </w:r>
      <w:r w:rsidRPr="00366450">
        <w:rPr>
          <w:noProof/>
        </w:rPr>
        <w:pict>
          <v:line id="_x0000_s1079" style="position:absolute;left:0;text-align:left;z-index:251716608" from="711pt,6.2pt" to="711pt,402.2pt"/>
        </w:pict>
      </w:r>
      <w:r w:rsidR="00047DFB" w:rsidRPr="00E45288">
        <w:rPr>
          <w:b/>
        </w:rPr>
        <w:t>размещения индивидуальных предпринимателей</w:t>
      </w:r>
      <w:r w:rsidR="00047DFB" w:rsidRPr="00E45288">
        <w:t xml:space="preserve">, </w:t>
      </w:r>
      <w:r w:rsidR="00047DFB" w:rsidRPr="00E45288">
        <w:rPr>
          <w:b/>
        </w:rPr>
        <w:t>крестьянские (фермерские) хозяйства, а также граждане Российской Федерации, ведущие личное подсобное хозяйство, участвующих в ярмарке</w:t>
      </w:r>
    </w:p>
    <w:p w:rsidR="00047DFB" w:rsidRPr="00E45288" w:rsidRDefault="00047DFB" w:rsidP="00047DFB">
      <w:pPr>
        <w:jc w:val="center"/>
        <w:rPr>
          <w:b/>
        </w:rPr>
      </w:pPr>
      <w:r w:rsidRPr="00E45288">
        <w:rPr>
          <w:b/>
        </w:rPr>
        <w:t xml:space="preserve"> на территории Покровского сельского поселения пос. </w:t>
      </w:r>
      <w:r>
        <w:rPr>
          <w:b/>
        </w:rPr>
        <w:t>Восход</w:t>
      </w:r>
    </w:p>
    <w:p w:rsidR="00047DFB" w:rsidRDefault="00366450" w:rsidP="00047DFB">
      <w:r>
        <w:rPr>
          <w:noProof/>
        </w:rPr>
        <w:pict>
          <v:line id="_x0000_s1060" style="position:absolute;flip:x;z-index:251696128" from="769.05pt,.4pt" to="774pt,336.1pt"/>
        </w:pict>
      </w:r>
      <w:r>
        <w:rPr>
          <w:noProof/>
        </w:rPr>
        <w:pict>
          <v:line id="_x0000_s1059" style="position:absolute;z-index:251695104" from="747pt,.4pt" to="747pt,342.4pt"/>
        </w:pict>
      </w:r>
    </w:p>
    <w:p w:rsidR="00047DFB" w:rsidRPr="00BA00D3" w:rsidRDefault="00047DFB" w:rsidP="00047DFB"/>
    <w:tbl>
      <w:tblPr>
        <w:tblpPr w:leftFromText="180" w:rightFromText="180" w:vertAnchor="text" w:horzAnchor="page" w:tblpX="8893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</w:tblGrid>
      <w:tr w:rsidR="00047DFB" w:rsidTr="00B7626E">
        <w:trPr>
          <w:trHeight w:val="1248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DFB" w:rsidRPr="00BA00D3" w:rsidRDefault="00047DFB" w:rsidP="00B7626E">
            <w:pPr>
              <w:jc w:val="center"/>
            </w:pPr>
            <w:r>
              <w:t xml:space="preserve"> </w:t>
            </w:r>
          </w:p>
          <w:p w:rsidR="00047DFB" w:rsidRPr="00BA00D3" w:rsidRDefault="00047DFB" w:rsidP="00B7626E">
            <w:pPr>
              <w:jc w:val="center"/>
            </w:pPr>
          </w:p>
          <w:p w:rsidR="00047DFB" w:rsidRPr="00BA00D3" w:rsidRDefault="00047DFB" w:rsidP="00B7626E">
            <w:pPr>
              <w:jc w:val="center"/>
            </w:pPr>
          </w:p>
          <w:p w:rsidR="00047DFB" w:rsidRPr="00C71385" w:rsidRDefault="00047DFB" w:rsidP="00B7626E">
            <w:pPr>
              <w:jc w:val="center"/>
              <w:rPr>
                <w:sz w:val="28"/>
                <w:szCs w:val="28"/>
              </w:rPr>
            </w:pPr>
            <w:r w:rsidRPr="00BA00D3">
              <w:rPr>
                <w:sz w:val="28"/>
                <w:szCs w:val="28"/>
              </w:rPr>
              <w:t>СТОЛОВАЯ</w:t>
            </w:r>
          </w:p>
          <w:p w:rsidR="00047DFB" w:rsidRDefault="00047DFB" w:rsidP="00B7626E">
            <w:pPr>
              <w:jc w:val="center"/>
            </w:pPr>
          </w:p>
        </w:tc>
      </w:tr>
    </w:tbl>
    <w:p w:rsidR="00047DFB" w:rsidRPr="00BA00D3" w:rsidRDefault="00366450" w:rsidP="00047DFB">
      <w:r>
        <w:rPr>
          <w:noProof/>
        </w:rPr>
        <w:pict>
          <v:rect id="_x0000_s1075" style="position:absolute;margin-left:603pt;margin-top:1.8pt;width:99pt;height:26.85pt;z-index:251711488;mso-position-horizontal-relative:text;mso-position-vertical-relative:text">
            <v:textbox style="mso-next-textbox:#_x0000_s1075" inset="0,0,0,0">
              <w:txbxContent>
                <w:p w:rsidR="00047DFB" w:rsidRPr="00047DFB" w:rsidRDefault="00047DFB" w:rsidP="00047DFB">
                  <w:r>
                    <w:t>Место 1</w:t>
                  </w:r>
                </w:p>
              </w:txbxContent>
            </v:textbox>
          </v:rect>
        </w:pict>
      </w:r>
    </w:p>
    <w:p w:rsidR="00047DFB" w:rsidRPr="00BA00D3" w:rsidRDefault="00047DFB" w:rsidP="00047DFB"/>
    <w:p w:rsidR="00047DFB" w:rsidRPr="00BA00D3" w:rsidRDefault="00366450" w:rsidP="00047DFB">
      <w:r>
        <w:rPr>
          <w:noProof/>
        </w:rPr>
        <w:pict>
          <v:rect id="_x0000_s1061" style="position:absolute;margin-left:27pt;margin-top:5.65pt;width:297pt;height:27pt;z-index:251697152" strokeweight="2pt">
            <v:textbox style="mso-next-textbox:#_x0000_s1061">
              <w:txbxContent>
                <w:p w:rsidR="00047DFB" w:rsidRPr="00285A56" w:rsidRDefault="00047DFB" w:rsidP="00047DFB">
                  <w:pPr>
                    <w:jc w:val="center"/>
                    <w:rPr>
                      <w:b/>
                    </w:rPr>
                  </w:pPr>
                  <w:r w:rsidRPr="00285A56">
                    <w:rPr>
                      <w:b/>
                    </w:rPr>
                    <w:t>ЧАСНЫЙ СЕКТОР, ДОМОВДАДЕНИЯ</w:t>
                  </w:r>
                </w:p>
              </w:txbxContent>
            </v:textbox>
          </v:rect>
        </w:pict>
      </w:r>
    </w:p>
    <w:p w:rsidR="00047DFB" w:rsidRPr="00BA00D3" w:rsidRDefault="00366450" w:rsidP="00047DFB">
      <w:r>
        <w:rPr>
          <w:noProof/>
        </w:rPr>
        <w:pict>
          <v:rect id="_x0000_s1074" style="position:absolute;margin-left:603pt;margin-top:3.3pt;width:99pt;height:27pt;z-index:251710464">
            <v:textbox style="mso-next-textbox:#_x0000_s1074" inset="0,0,0,0">
              <w:txbxContent>
                <w:p w:rsidR="00047DFB" w:rsidRDefault="00047DFB" w:rsidP="00047DFB">
                  <w:r>
                    <w:rPr>
                      <w:b/>
                    </w:rPr>
                    <w:t>Место</w:t>
                  </w:r>
                  <w:proofErr w:type="gramStart"/>
                  <w:r>
                    <w:rPr>
                      <w:b/>
                    </w:rPr>
                    <w:t>2</w:t>
                  </w:r>
                  <w:proofErr w:type="gramEnd"/>
                </w:p>
              </w:txbxContent>
            </v:textbox>
          </v:rect>
        </w:pict>
      </w:r>
    </w:p>
    <w:p w:rsidR="00047DFB" w:rsidRPr="00BA00D3" w:rsidRDefault="00047DFB" w:rsidP="00047DFB"/>
    <w:p w:rsidR="00047DFB" w:rsidRPr="00BA00D3" w:rsidRDefault="00366450" w:rsidP="00047DFB">
      <w:r w:rsidRPr="00366450">
        <w:rPr>
          <w:noProof/>
          <w:sz w:val="36"/>
          <w:szCs w:val="36"/>
        </w:rPr>
        <w:pict>
          <v:rect id="_x0000_s1068" style="position:absolute;margin-left:351pt;margin-top:16.3pt;width:45pt;height:99pt;z-index:251704320">
            <v:textbox style="layout-flow:vertical;mso-layout-flow-alt:bottom-to-top;mso-next-textbox:#_x0000_s1068" inset="0,0,0,0">
              <w:txbxContent>
                <w:p w:rsidR="00047DFB" w:rsidRPr="00285A56" w:rsidRDefault="00047DFB" w:rsidP="00047DFB">
                  <w:r>
                    <w:rPr>
                      <w:b/>
                    </w:rPr>
                    <w:t>Место 12</w:t>
                  </w:r>
                </w:p>
              </w:txbxContent>
            </v:textbox>
          </v:rect>
        </w:pict>
      </w:r>
      <w:r w:rsidRPr="00366450">
        <w:rPr>
          <w:noProof/>
          <w:sz w:val="36"/>
          <w:szCs w:val="36"/>
        </w:rPr>
        <w:pict>
          <v:rect id="_x0000_s1066" style="position:absolute;margin-left:234pt;margin-top:16.3pt;width:39pt;height:99pt;z-index:251702272">
            <v:textbox style="layout-flow:vertical;mso-layout-flow-alt:bottom-to-top;mso-next-textbox:#_x0000_s1066;mso-fit-shape-to-text:t" inset=".5mm,1mm,.5mm,.3mm">
              <w:txbxContent>
                <w:p w:rsidR="00047DFB" w:rsidRPr="009D3231" w:rsidRDefault="00047DFB" w:rsidP="00047DFB">
                  <w:r>
                    <w:rPr>
                      <w:b/>
                    </w:rPr>
                    <w:t>Место 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297pt;margin-top:16.3pt;width:27.15pt;height:99pt;z-index:251703296">
            <v:textbox style="layout-flow:vertical;mso-layout-flow-alt:bottom-to-top;mso-next-textbox:#_x0000_s1067;mso-fit-shape-to-text:t" inset=".5mm,.3mm,.5mm,.3mm">
              <w:txbxContent>
                <w:p w:rsidR="00047DFB" w:rsidRPr="00047DFB" w:rsidRDefault="00047DFB" w:rsidP="00047DFB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Место 11</w:t>
                  </w:r>
                </w:p>
              </w:txbxContent>
            </v:textbox>
          </v:rect>
        </w:pict>
      </w:r>
      <w:r w:rsidRPr="00366450">
        <w:rPr>
          <w:noProof/>
          <w:sz w:val="36"/>
          <w:szCs w:val="36"/>
        </w:rPr>
        <w:pict>
          <v:rect id="_x0000_s1065" style="position:absolute;margin-left:180pt;margin-top:16.3pt;width:36pt;height:99pt;z-index:251701248">
            <v:textbox style="layout-flow:vertical;mso-layout-flow-alt:bottom-to-top;mso-next-textbox:#_x0000_s1065" inset="0,0,0,0">
              <w:txbxContent>
                <w:p w:rsidR="00047DFB" w:rsidRDefault="00047DFB" w:rsidP="00047DFB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Место 9</w:t>
                  </w:r>
                </w:p>
              </w:txbxContent>
            </v:textbox>
          </v:rect>
        </w:pict>
      </w:r>
      <w:r w:rsidRPr="00366450">
        <w:rPr>
          <w:noProof/>
          <w:sz w:val="36"/>
          <w:szCs w:val="36"/>
        </w:rPr>
        <w:pict>
          <v:rect id="_x0000_s1064" style="position:absolute;margin-left:126pt;margin-top:16.3pt;width:36pt;height:99pt;z-index:251700224">
            <v:textbox style="layout-flow:vertical;mso-layout-flow-alt:bottom-to-top;mso-next-textbox:#_x0000_s1064" inset="0,0,0,0">
              <w:txbxContent>
                <w:p w:rsidR="00047DFB" w:rsidRPr="00C336C9" w:rsidRDefault="00047DFB" w:rsidP="00047DFB">
                  <w:r>
                    <w:t>Место 8</w:t>
                  </w:r>
                </w:p>
              </w:txbxContent>
            </v:textbox>
          </v:rect>
        </w:pict>
      </w:r>
      <w:r w:rsidRPr="00366450">
        <w:rPr>
          <w:noProof/>
          <w:sz w:val="36"/>
          <w:szCs w:val="36"/>
        </w:rPr>
        <w:pict>
          <v:rect id="_x0000_s1063" style="position:absolute;margin-left:1in;margin-top:16.3pt;width:40.45pt;height:99pt;z-index:251699200">
            <v:textbox style="layout-flow:vertical;mso-layout-flow-alt:bottom-to-top;mso-next-textbox:#_x0000_s1063;mso-fit-shape-to-text:t" inset="1mm,.3mm,.5mm,0">
              <w:txbxContent>
                <w:p w:rsidR="00047DFB" w:rsidRPr="00047DFB" w:rsidRDefault="00047DFB" w:rsidP="00047DFB">
                  <w:r>
                    <w:t>Место 7</w:t>
                  </w:r>
                </w:p>
              </w:txbxContent>
            </v:textbox>
          </v:rect>
        </w:pict>
      </w:r>
      <w:r w:rsidRPr="00366450">
        <w:rPr>
          <w:noProof/>
          <w:sz w:val="36"/>
          <w:szCs w:val="36"/>
        </w:rPr>
        <w:pict>
          <v:rect id="_x0000_s1062" style="position:absolute;margin-left:36pt;margin-top:16.3pt;width:24.35pt;height:99pt;z-index:251698176">
            <v:textbox style="layout-flow:vertical;mso-layout-flow-alt:bottom-to-top;mso-next-textbox:#_x0000_s1062;mso-fit-shape-to-text:t" inset="0,0,0,0">
              <w:txbxContent>
                <w:p w:rsidR="00047DFB" w:rsidRPr="00047DFB" w:rsidRDefault="00047DFB" w:rsidP="00047DFB">
                  <w:r>
                    <w:t>Место 6</w:t>
                  </w:r>
                </w:p>
              </w:txbxContent>
            </v:textbox>
          </v:rect>
        </w:pict>
      </w:r>
    </w:p>
    <w:tbl>
      <w:tblPr>
        <w:tblW w:w="0" w:type="auto"/>
        <w:tblInd w:w="14508" w:type="dxa"/>
        <w:tblLayout w:type="fixed"/>
        <w:tblLook w:val="0000"/>
      </w:tblPr>
      <w:tblGrid>
        <w:gridCol w:w="552"/>
      </w:tblGrid>
      <w:tr w:rsidR="00047DFB" w:rsidTr="00B7626E">
        <w:trPr>
          <w:cantSplit/>
          <w:trHeight w:val="1778"/>
        </w:trPr>
        <w:tc>
          <w:tcPr>
            <w:tcW w:w="552" w:type="dxa"/>
            <w:textDirection w:val="btLr"/>
          </w:tcPr>
          <w:p w:rsidR="00047DFB" w:rsidRPr="00BA00D3" w:rsidRDefault="00366450" w:rsidP="00B7626E">
            <w:pPr>
              <w:ind w:left="113" w:right="113"/>
              <w:rPr>
                <w:sz w:val="36"/>
                <w:szCs w:val="36"/>
              </w:rPr>
            </w:pPr>
            <w:r w:rsidRPr="00366450">
              <w:rPr>
                <w:noProof/>
                <w:sz w:val="20"/>
                <w:szCs w:val="20"/>
              </w:rPr>
              <w:pict>
                <v:rect id="_x0000_s1073" style="position:absolute;left:0;text-align:left;margin-left:-151.25pt;margin-top:-79.6pt;width:15.35pt;height:99pt;z-index:251709440">
                  <v:textbox style="layout-flow:vertical;mso-layout-flow-alt:bottom-to-top;mso-next-textbox:#_x0000_s1073;mso-fit-shape-to-text:t" inset=".5mm,.3mm,.5mm,.3mm">
                    <w:txbxContent>
                      <w:p w:rsidR="00047DFB" w:rsidRDefault="00047DFB" w:rsidP="00047DF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Место 17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6"/>
                <w:szCs w:val="36"/>
              </w:rPr>
              <w:pict>
                <v:rect id="_x0000_s1071" style="position:absolute;left:0;text-align:left;margin-left:-237.15pt;margin-top:-82.4pt;width:23.25pt;height:99pt;z-index:251707392">
                  <v:textbox style="layout-flow:vertical;mso-layout-flow-alt:bottom-to-top;mso-next-textbox:#_x0000_s1071" inset="0,0,0,0">
                    <w:txbxContent>
                      <w:p w:rsidR="00047DFB" w:rsidRDefault="00047DFB" w:rsidP="00047DFB">
                        <w:pPr>
                          <w:jc w:val="center"/>
                        </w:pPr>
                        <w:r>
                          <w:t>Место 15</w:t>
                        </w:r>
                      </w:p>
                    </w:txbxContent>
                  </v:textbox>
                </v:rect>
              </w:pict>
            </w:r>
            <w:r w:rsidRPr="00366450">
              <w:rPr>
                <w:noProof/>
                <w:sz w:val="20"/>
                <w:szCs w:val="20"/>
              </w:rPr>
              <w:pict>
                <v:rect id="_x0000_s1078" style="position:absolute;left:0;text-align:left;margin-left:-122.4pt;margin-top:-12.1pt;width:99pt;height:27.2pt;z-index:251714560">
                  <v:textbox style="mso-next-textbox:#_x0000_s1078" inset="0,0,0,0">
                    <w:txbxContent>
                      <w:p w:rsidR="00047DFB" w:rsidRPr="00047DFB" w:rsidRDefault="00047DFB" w:rsidP="00047DFB">
                        <w:r>
                          <w:t>Место5</w:t>
                        </w:r>
                      </w:p>
                    </w:txbxContent>
                  </v:textbox>
                </v:rect>
              </w:pict>
            </w:r>
            <w:r w:rsidRPr="00366450">
              <w:rPr>
                <w:noProof/>
                <w:sz w:val="20"/>
                <w:szCs w:val="20"/>
              </w:rPr>
              <w:pict>
                <v:rect id="_x0000_s1077" style="position:absolute;left:0;text-align:left;margin-left:-122.4pt;margin-top:-48.1pt;width:99pt;height:27pt;z-index:251713536">
                  <v:textbox style="mso-next-textbox:#_x0000_s1077" inset="0,0,0,0">
                    <w:txbxContent>
                      <w:p w:rsidR="00047DFB" w:rsidRPr="00047DFB" w:rsidRDefault="00047DFB" w:rsidP="00047DFB">
                        <w:r>
                          <w:t>Место 4</w:t>
                        </w:r>
                      </w:p>
                    </w:txbxContent>
                  </v:textbox>
                </v:rect>
              </w:pict>
            </w:r>
            <w:r w:rsidRPr="00366450">
              <w:rPr>
                <w:noProof/>
                <w:sz w:val="20"/>
                <w:szCs w:val="20"/>
              </w:rPr>
              <w:pict>
                <v:rect id="_x0000_s1076" style="position:absolute;left:0;text-align:left;margin-left:-122.4pt;margin-top:-84.1pt;width:99pt;height:26.85pt;z-index:251712512">
                  <v:textbox style="mso-next-textbox:#_x0000_s1076" inset="0,0,0,0">
                    <w:txbxContent>
                      <w:p w:rsidR="00047DFB" w:rsidRDefault="00047DFB" w:rsidP="00047DFB">
                        <w:r>
                          <w:rPr>
                            <w:b/>
                          </w:rPr>
                          <w:t>Место 3</w:t>
                        </w:r>
                      </w:p>
                    </w:txbxContent>
                  </v:textbox>
                </v:rect>
              </w:pict>
            </w:r>
            <w:r w:rsidRPr="00366450">
              <w:rPr>
                <w:noProof/>
                <w:sz w:val="20"/>
                <w:szCs w:val="20"/>
              </w:rPr>
              <w:pict>
                <v:rect id="_x0000_s1072" style="position:absolute;left:0;text-align:left;margin-left:-197.75pt;margin-top:-84.85pt;width:27.15pt;height:99pt;z-index:251708416">
                  <v:textbox style="layout-flow:vertical;mso-layout-flow-alt:bottom-to-top;mso-next-textbox:#_x0000_s1072;mso-fit-shape-to-text:t" inset=".5mm,1mm,.5mm,.3mm">
                    <w:txbxContent>
                      <w:p w:rsidR="00047DFB" w:rsidRPr="00285A56" w:rsidRDefault="00047DFB" w:rsidP="00047D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Место 16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6"/>
                <w:szCs w:val="36"/>
              </w:rPr>
              <w:pict>
                <v:rect id="_x0000_s1070" style="position:absolute;left:0;text-align:left;margin-left:-287.75pt;margin-top:-84.85pt;width:27pt;height:99pt;z-index:251706368">
                  <v:textbox style="layout-flow:vertical;mso-layout-flow-alt:bottom-to-top;mso-next-textbox:#_x0000_s1070" inset="0,0,0,0">
                    <w:txbxContent>
                      <w:p w:rsidR="00047DFB" w:rsidRPr="00285A56" w:rsidRDefault="00047DFB" w:rsidP="00047DFB">
                        <w:pPr>
                          <w:jc w:val="center"/>
                        </w:pPr>
                        <w:r>
                          <w:t>Место 14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6"/>
                <w:szCs w:val="36"/>
              </w:rPr>
              <w:pict>
                <v:rect id="_x0000_s1069" style="position:absolute;left:0;text-align:left;margin-left:-323.75pt;margin-top:-84.85pt;width:27pt;height:99pt;z-index:251705344">
                  <v:textbox style="layout-flow:vertical;mso-layout-flow-alt:bottom-to-top;mso-next-textbox:#_x0000_s1069" inset="0,0,0,0">
                    <w:txbxContent>
                      <w:p w:rsidR="00047DFB" w:rsidRPr="00047DFB" w:rsidRDefault="00047DFB" w:rsidP="00047DFB">
                        <w:r>
                          <w:t>Место 13</w:t>
                        </w:r>
                      </w:p>
                    </w:txbxContent>
                  </v:textbox>
                </v:rect>
              </w:pict>
            </w:r>
            <w:r w:rsidR="00047DFB" w:rsidRPr="00BA00D3">
              <w:rPr>
                <w:sz w:val="36"/>
                <w:szCs w:val="36"/>
              </w:rPr>
              <w:t>ДОРОГА</w:t>
            </w:r>
          </w:p>
          <w:p w:rsidR="00047DFB" w:rsidRPr="00BA00D3" w:rsidRDefault="00047DFB" w:rsidP="00B7626E">
            <w:pPr>
              <w:ind w:left="113" w:right="113"/>
            </w:pPr>
          </w:p>
          <w:p w:rsidR="00047DFB" w:rsidRPr="00BA00D3" w:rsidRDefault="00047DFB" w:rsidP="00B7626E">
            <w:pPr>
              <w:ind w:left="113" w:right="113"/>
            </w:pPr>
          </w:p>
          <w:p w:rsidR="00047DFB" w:rsidRPr="00BA00D3" w:rsidRDefault="00047DFB" w:rsidP="00B7626E">
            <w:pPr>
              <w:ind w:left="113" w:right="113"/>
            </w:pPr>
          </w:p>
          <w:p w:rsidR="00047DFB" w:rsidRPr="00BA00D3" w:rsidRDefault="00047DFB" w:rsidP="00B7626E">
            <w:pPr>
              <w:ind w:left="113" w:right="113"/>
            </w:pPr>
          </w:p>
          <w:p w:rsidR="00047DFB" w:rsidRPr="00BA00D3" w:rsidRDefault="00047DFB" w:rsidP="00B7626E">
            <w:pPr>
              <w:ind w:left="113" w:right="113"/>
            </w:pPr>
          </w:p>
          <w:p w:rsidR="00047DFB" w:rsidRPr="00BA00D3" w:rsidRDefault="00047DFB" w:rsidP="00B7626E">
            <w:pPr>
              <w:ind w:left="113" w:right="113"/>
            </w:pPr>
          </w:p>
          <w:p w:rsidR="00047DFB" w:rsidRPr="00BA00D3" w:rsidRDefault="00047DFB" w:rsidP="00B7626E">
            <w:pPr>
              <w:ind w:left="113" w:right="113"/>
            </w:pPr>
          </w:p>
          <w:p w:rsidR="00047DFB" w:rsidRPr="00BA00D3" w:rsidRDefault="00047DFB" w:rsidP="00B7626E">
            <w:pPr>
              <w:ind w:left="113" w:right="113"/>
            </w:pPr>
          </w:p>
          <w:p w:rsidR="00047DFB" w:rsidRPr="00BA00D3" w:rsidRDefault="00047DFB" w:rsidP="00B7626E">
            <w:pPr>
              <w:ind w:left="113" w:right="113"/>
            </w:pPr>
          </w:p>
          <w:p w:rsidR="00047DFB" w:rsidRPr="00BA00D3" w:rsidRDefault="00047DFB" w:rsidP="00B7626E">
            <w:pPr>
              <w:ind w:left="113" w:right="113"/>
            </w:pPr>
          </w:p>
          <w:p w:rsidR="00047DFB" w:rsidRPr="00BA00D3" w:rsidRDefault="00047DFB" w:rsidP="00B7626E">
            <w:pPr>
              <w:ind w:left="113" w:right="113"/>
            </w:pPr>
          </w:p>
          <w:p w:rsidR="00047DFB" w:rsidRPr="00BA00D3" w:rsidRDefault="00047DFB" w:rsidP="00B7626E">
            <w:pPr>
              <w:ind w:left="113" w:right="113"/>
            </w:pPr>
          </w:p>
          <w:p w:rsidR="00047DFB" w:rsidRPr="00BA00D3" w:rsidRDefault="00047DFB" w:rsidP="00B7626E">
            <w:pPr>
              <w:ind w:left="113" w:right="113"/>
            </w:pPr>
          </w:p>
          <w:p w:rsidR="00047DFB" w:rsidRDefault="00047DFB" w:rsidP="00B7626E">
            <w:pPr>
              <w:ind w:left="113" w:right="113"/>
            </w:pPr>
          </w:p>
        </w:tc>
      </w:tr>
    </w:tbl>
    <w:tbl>
      <w:tblPr>
        <w:tblpPr w:leftFromText="180" w:rightFromText="180" w:vertAnchor="text" w:tblpX="289" w:tblpY="426"/>
        <w:tblW w:w="0" w:type="auto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14040"/>
      </w:tblGrid>
      <w:tr w:rsidR="00047DFB" w:rsidTr="00B7626E">
        <w:trPr>
          <w:trHeight w:val="884"/>
        </w:trPr>
        <w:tc>
          <w:tcPr>
            <w:tcW w:w="14040" w:type="dxa"/>
          </w:tcPr>
          <w:p w:rsidR="00047DFB" w:rsidRPr="00BA00D3" w:rsidRDefault="00047DFB" w:rsidP="00B7626E">
            <w:pPr>
              <w:jc w:val="center"/>
              <w:rPr>
                <w:sz w:val="16"/>
                <w:szCs w:val="16"/>
              </w:rPr>
            </w:pPr>
          </w:p>
          <w:p w:rsidR="00047DFB" w:rsidRPr="00BA00D3" w:rsidRDefault="00047DFB" w:rsidP="00B7626E">
            <w:pPr>
              <w:tabs>
                <w:tab w:val="left" w:pos="2550"/>
              </w:tabs>
              <w:jc w:val="center"/>
              <w:rPr>
                <w:b/>
                <w:sz w:val="52"/>
                <w:szCs w:val="52"/>
              </w:rPr>
            </w:pPr>
            <w:r w:rsidRPr="00BA00D3">
              <w:rPr>
                <w:sz w:val="52"/>
                <w:szCs w:val="52"/>
              </w:rPr>
              <w:t>Улица Зеленая</w:t>
            </w:r>
          </w:p>
        </w:tc>
      </w:tr>
    </w:tbl>
    <w:p w:rsidR="00047DFB" w:rsidRDefault="00047DFB" w:rsidP="00047DFB"/>
    <w:p w:rsidR="00047DFB" w:rsidRDefault="00047DFB" w:rsidP="00047DFB"/>
    <w:p w:rsidR="00047DFB" w:rsidRDefault="00047DFB" w:rsidP="00047DFB">
      <w:pPr>
        <w:tabs>
          <w:tab w:val="left" w:pos="14595"/>
        </w:tabs>
      </w:pPr>
      <w:r>
        <w:tab/>
      </w:r>
    </w:p>
    <w:p w:rsidR="00047DFB" w:rsidRPr="00BA00D3" w:rsidRDefault="00047DFB" w:rsidP="00047DFB"/>
    <w:p w:rsidR="00047DFB" w:rsidRPr="00BA00D3" w:rsidRDefault="00047DFB" w:rsidP="00047DFB"/>
    <w:p w:rsidR="00047DFB" w:rsidRPr="00BA00D3" w:rsidRDefault="00047DFB" w:rsidP="00047DFB"/>
    <w:p w:rsidR="00047DFB" w:rsidRDefault="00047DFB" w:rsidP="00047DFB"/>
    <w:p w:rsidR="00AE3F1A" w:rsidRPr="007347FF" w:rsidRDefault="00AE3F1A" w:rsidP="007347FF">
      <w:pPr>
        <w:jc w:val="both"/>
        <w:rPr>
          <w:sz w:val="28"/>
          <w:szCs w:val="28"/>
        </w:rPr>
      </w:pPr>
    </w:p>
    <w:sectPr w:rsidR="00AE3F1A" w:rsidRPr="007347FF" w:rsidSect="00047DF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E54293"/>
    <w:multiLevelType w:val="multilevel"/>
    <w:tmpl w:val="90385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F55E8"/>
    <w:multiLevelType w:val="multilevel"/>
    <w:tmpl w:val="B692A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A19A3"/>
    <w:multiLevelType w:val="hybridMultilevel"/>
    <w:tmpl w:val="E9A0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732F6"/>
    <w:multiLevelType w:val="hybridMultilevel"/>
    <w:tmpl w:val="ACF81B8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A342C7D"/>
    <w:multiLevelType w:val="multilevel"/>
    <w:tmpl w:val="EA5EAB32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1588C"/>
    <w:multiLevelType w:val="multilevel"/>
    <w:tmpl w:val="9D5098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CC4A8E"/>
    <w:multiLevelType w:val="multilevel"/>
    <w:tmpl w:val="D4BA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883BDE"/>
    <w:multiLevelType w:val="multilevel"/>
    <w:tmpl w:val="F82A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D6128"/>
    <w:multiLevelType w:val="multilevel"/>
    <w:tmpl w:val="366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347FF"/>
    <w:rsid w:val="000050C8"/>
    <w:rsid w:val="00011BCA"/>
    <w:rsid w:val="00024CB7"/>
    <w:rsid w:val="00047DFB"/>
    <w:rsid w:val="00093328"/>
    <w:rsid w:val="000A5851"/>
    <w:rsid w:val="000C5E1E"/>
    <w:rsid w:val="00127C12"/>
    <w:rsid w:val="00133CA9"/>
    <w:rsid w:val="001421E3"/>
    <w:rsid w:val="00183319"/>
    <w:rsid w:val="00190FE8"/>
    <w:rsid w:val="001A4630"/>
    <w:rsid w:val="001A7527"/>
    <w:rsid w:val="001D4A87"/>
    <w:rsid w:val="001E57A7"/>
    <w:rsid w:val="002107A3"/>
    <w:rsid w:val="00216F45"/>
    <w:rsid w:val="00243EC1"/>
    <w:rsid w:val="00254942"/>
    <w:rsid w:val="00293C81"/>
    <w:rsid w:val="002A3B79"/>
    <w:rsid w:val="002A75DA"/>
    <w:rsid w:val="003360C1"/>
    <w:rsid w:val="0033695B"/>
    <w:rsid w:val="00366450"/>
    <w:rsid w:val="00393248"/>
    <w:rsid w:val="003952B0"/>
    <w:rsid w:val="003A19C6"/>
    <w:rsid w:val="003A79C1"/>
    <w:rsid w:val="003F7068"/>
    <w:rsid w:val="00401003"/>
    <w:rsid w:val="00405652"/>
    <w:rsid w:val="00406256"/>
    <w:rsid w:val="00437311"/>
    <w:rsid w:val="0044656C"/>
    <w:rsid w:val="004912EE"/>
    <w:rsid w:val="004B638E"/>
    <w:rsid w:val="004C532B"/>
    <w:rsid w:val="004E4C4E"/>
    <w:rsid w:val="00507676"/>
    <w:rsid w:val="00572C12"/>
    <w:rsid w:val="0059474E"/>
    <w:rsid w:val="00660EBE"/>
    <w:rsid w:val="00697282"/>
    <w:rsid w:val="006A55E0"/>
    <w:rsid w:val="006A5D7B"/>
    <w:rsid w:val="006C0393"/>
    <w:rsid w:val="00711DCE"/>
    <w:rsid w:val="00714902"/>
    <w:rsid w:val="00721A6F"/>
    <w:rsid w:val="007347FF"/>
    <w:rsid w:val="00734FDD"/>
    <w:rsid w:val="0074181C"/>
    <w:rsid w:val="00742165"/>
    <w:rsid w:val="00766281"/>
    <w:rsid w:val="00791256"/>
    <w:rsid w:val="007E47F5"/>
    <w:rsid w:val="007F2BDA"/>
    <w:rsid w:val="007F3DFC"/>
    <w:rsid w:val="007F4A89"/>
    <w:rsid w:val="008175E4"/>
    <w:rsid w:val="008260AA"/>
    <w:rsid w:val="0084505E"/>
    <w:rsid w:val="0087672E"/>
    <w:rsid w:val="008849E1"/>
    <w:rsid w:val="00896C8A"/>
    <w:rsid w:val="008B42B5"/>
    <w:rsid w:val="008D40D7"/>
    <w:rsid w:val="008D649C"/>
    <w:rsid w:val="008F3C1F"/>
    <w:rsid w:val="0092429C"/>
    <w:rsid w:val="00955921"/>
    <w:rsid w:val="00982B88"/>
    <w:rsid w:val="00997B83"/>
    <w:rsid w:val="00A12978"/>
    <w:rsid w:val="00A55B47"/>
    <w:rsid w:val="00A568A2"/>
    <w:rsid w:val="00A93721"/>
    <w:rsid w:val="00AB5475"/>
    <w:rsid w:val="00AE05F5"/>
    <w:rsid w:val="00AE3F1A"/>
    <w:rsid w:val="00B009B3"/>
    <w:rsid w:val="00B76E02"/>
    <w:rsid w:val="00B87A56"/>
    <w:rsid w:val="00BB5D71"/>
    <w:rsid w:val="00BC2567"/>
    <w:rsid w:val="00BE0778"/>
    <w:rsid w:val="00C13FEF"/>
    <w:rsid w:val="00C31A6D"/>
    <w:rsid w:val="00C4047E"/>
    <w:rsid w:val="00C44922"/>
    <w:rsid w:val="00C63FF7"/>
    <w:rsid w:val="00C64F8B"/>
    <w:rsid w:val="00C74CFF"/>
    <w:rsid w:val="00C818DE"/>
    <w:rsid w:val="00CB46D0"/>
    <w:rsid w:val="00CD731D"/>
    <w:rsid w:val="00D25359"/>
    <w:rsid w:val="00D61F81"/>
    <w:rsid w:val="00D65589"/>
    <w:rsid w:val="00D82A95"/>
    <w:rsid w:val="00DB6249"/>
    <w:rsid w:val="00DE3F79"/>
    <w:rsid w:val="00E02534"/>
    <w:rsid w:val="00E45288"/>
    <w:rsid w:val="00E5223A"/>
    <w:rsid w:val="00E77943"/>
    <w:rsid w:val="00EB2FF5"/>
    <w:rsid w:val="00ED3BE8"/>
    <w:rsid w:val="00F4715A"/>
    <w:rsid w:val="00F5730C"/>
    <w:rsid w:val="00F95D02"/>
    <w:rsid w:val="00FD5ADC"/>
    <w:rsid w:val="00FE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2534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54942"/>
    <w:rPr>
      <w:rFonts w:eastAsia="Calibri"/>
    </w:rPr>
  </w:style>
  <w:style w:type="paragraph" w:customStyle="1" w:styleId="ConsTitle">
    <w:name w:val="ConsTitle"/>
    <w:rsid w:val="002549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_"/>
    <w:basedOn w:val="a0"/>
    <w:link w:val="12"/>
    <w:rsid w:val="00127C1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127C12"/>
    <w:pPr>
      <w:widowControl w:val="0"/>
      <w:shd w:val="clear" w:color="auto" w:fill="FFFFFF"/>
    </w:pPr>
    <w:rPr>
      <w:sz w:val="28"/>
      <w:szCs w:val="28"/>
    </w:rPr>
  </w:style>
  <w:style w:type="character" w:customStyle="1" w:styleId="13">
    <w:name w:val="Заголовок №1_"/>
    <w:basedOn w:val="a0"/>
    <w:link w:val="14"/>
    <w:rsid w:val="00127C12"/>
    <w:rPr>
      <w:b/>
      <w:bCs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127C12"/>
    <w:pPr>
      <w:widowControl w:val="0"/>
      <w:shd w:val="clear" w:color="auto" w:fill="FFFFFF"/>
      <w:jc w:val="center"/>
      <w:outlineLvl w:val="0"/>
    </w:pPr>
    <w:rPr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734FD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6">
    <w:name w:val="Цветовое выделение"/>
    <w:rsid w:val="00734FDD"/>
    <w:rPr>
      <w:b/>
      <w:color w:val="000080"/>
    </w:rPr>
  </w:style>
  <w:style w:type="character" w:customStyle="1" w:styleId="10">
    <w:name w:val="Заголовок 1 Знак"/>
    <w:basedOn w:val="a0"/>
    <w:link w:val="1"/>
    <w:rsid w:val="00E02534"/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styleId="a7">
    <w:name w:val="Body Text"/>
    <w:basedOn w:val="a"/>
    <w:link w:val="a8"/>
    <w:rsid w:val="003360C1"/>
    <w:pPr>
      <w:suppressAutoHyphens/>
      <w:jc w:val="both"/>
    </w:pPr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3360C1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Пользователь Windows</cp:lastModifiedBy>
  <cp:revision>10</cp:revision>
  <cp:lastPrinted>2019-05-21T12:17:00Z</cp:lastPrinted>
  <dcterms:created xsi:type="dcterms:W3CDTF">2019-05-29T12:52:00Z</dcterms:created>
  <dcterms:modified xsi:type="dcterms:W3CDTF">2021-10-25T06:47:00Z</dcterms:modified>
</cp:coreProperties>
</file>